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2B91" w14:textId="32F185BA" w:rsidR="00D70F32" w:rsidRPr="00557A99" w:rsidRDefault="00D70F32" w:rsidP="00D70F32">
      <w:pPr>
        <w:jc w:val="both"/>
        <w:rPr>
          <w:rFonts w:ascii="Narration SRB Regular" w:hAnsi="Narration SRB Regular"/>
        </w:rPr>
      </w:pPr>
    </w:p>
    <w:p w14:paraId="53561259" w14:textId="6281A066" w:rsidR="00D70F32" w:rsidRPr="00557A99" w:rsidRDefault="00D70F32" w:rsidP="00D70F32">
      <w:pPr>
        <w:jc w:val="both"/>
        <w:rPr>
          <w:rFonts w:ascii="Narration SRB Regular" w:hAnsi="Narration SRB Regular"/>
        </w:rPr>
      </w:pPr>
    </w:p>
    <w:p w14:paraId="726B29FE" w14:textId="77777777" w:rsidR="00CC7F37" w:rsidRDefault="00CC7F37" w:rsidP="00CC7F37">
      <w:pPr>
        <w:tabs>
          <w:tab w:val="left" w:pos="2830"/>
        </w:tabs>
        <w:jc w:val="both"/>
        <w:rPr>
          <w:rFonts w:ascii="Narration SRB Regular" w:hAnsi="Narration SRB Regular"/>
        </w:rPr>
      </w:pPr>
    </w:p>
    <w:p w14:paraId="3EAEFDE3" w14:textId="1436EE96" w:rsidR="00A7686F" w:rsidRPr="00CC7F37" w:rsidRDefault="00D70F32" w:rsidP="00CC7F37">
      <w:pPr>
        <w:tabs>
          <w:tab w:val="left" w:pos="2830"/>
        </w:tabs>
        <w:jc w:val="center"/>
        <w:rPr>
          <w:rFonts w:ascii="Narration SRB Regular" w:hAnsi="Narration SRB Regular"/>
        </w:rPr>
      </w:pPr>
      <w:r w:rsidRPr="00CC7F37">
        <w:rPr>
          <w:rFonts w:ascii="Narration SRB Bold" w:hAnsi="Narration SRB Bold"/>
          <w:b/>
          <w:color w:val="385623" w:themeColor="accent6" w:themeShade="80"/>
          <w:sz w:val="28"/>
          <w:szCs w:val="28"/>
          <w:lang w:val="sr-Cyrl-RS"/>
        </w:rPr>
        <w:t>ФОРМУЛАР ЗА ПРИЈАВУ СТУДЕНТСКОГ ПРОЈЕКТА:</w:t>
      </w:r>
    </w:p>
    <w:p w14:paraId="09BC3CC4" w14:textId="46337226" w:rsidR="00F7662E" w:rsidRPr="00557A99" w:rsidRDefault="00D70F32" w:rsidP="00CC7F37">
      <w:pPr>
        <w:pStyle w:val="ListParagraph"/>
        <w:ind w:left="1080"/>
        <w:jc w:val="center"/>
        <w:rPr>
          <w:rFonts w:ascii="Narration SRB Bold" w:hAnsi="Narration SRB Bold"/>
          <w:b/>
          <w:color w:val="385623" w:themeColor="accent6" w:themeShade="80"/>
          <w:sz w:val="28"/>
          <w:szCs w:val="28"/>
          <w:lang w:val="sr-Cyrl-RS"/>
        </w:rPr>
      </w:pPr>
      <w:r w:rsidRPr="00557A99">
        <w:rPr>
          <w:rFonts w:ascii="Narration SRB Bold" w:hAnsi="Narration SRB Bold"/>
          <w:b/>
          <w:color w:val="385623" w:themeColor="accent6" w:themeShade="80"/>
          <w:sz w:val="28"/>
          <w:szCs w:val="28"/>
          <w:lang w:val="sr-Latn-RS"/>
        </w:rPr>
        <w:t>„</w:t>
      </w:r>
      <w:r w:rsidRPr="00557A99">
        <w:rPr>
          <w:rFonts w:ascii="Narration SRB Bold" w:hAnsi="Narration SRB Bold"/>
          <w:b/>
          <w:color w:val="385623" w:themeColor="accent6" w:themeShade="80"/>
          <w:sz w:val="28"/>
          <w:szCs w:val="28"/>
          <w:lang w:val="sr-Cyrl-RS"/>
        </w:rPr>
        <w:t>ЗЕЛЕНА ВИЗИЈА</w:t>
      </w:r>
      <w:r w:rsidRPr="00557A99">
        <w:rPr>
          <w:rFonts w:ascii="Narration SRB Bold" w:hAnsi="Narration SRB Bold"/>
          <w:b/>
          <w:color w:val="385623" w:themeColor="accent6" w:themeShade="80"/>
          <w:sz w:val="28"/>
          <w:szCs w:val="28"/>
          <w:lang w:val="sr-Latn-RS"/>
        </w:rPr>
        <w:t xml:space="preserve"> 2026“</w:t>
      </w:r>
    </w:p>
    <w:p w14:paraId="1A7FFBE2" w14:textId="77777777" w:rsidR="00F7662E" w:rsidRPr="00557A99" w:rsidRDefault="00F7662E" w:rsidP="00F7662E">
      <w:pPr>
        <w:pStyle w:val="ListParagraph"/>
        <w:ind w:left="1080"/>
        <w:jc w:val="center"/>
        <w:rPr>
          <w:rFonts w:ascii="Narration SRB Regular" w:hAnsi="Narration SRB Regular"/>
          <w:b/>
          <w:color w:val="385623" w:themeColor="accent6" w:themeShade="80"/>
          <w:sz w:val="24"/>
          <w:szCs w:val="24"/>
          <w:lang w:val="sr-Latn-RS"/>
        </w:rPr>
      </w:pPr>
    </w:p>
    <w:p w14:paraId="7766DC84" w14:textId="77777777" w:rsidR="00F7662E" w:rsidRPr="00557A99" w:rsidRDefault="00F7662E" w:rsidP="00F7662E">
      <w:pPr>
        <w:pStyle w:val="ListParagraph"/>
        <w:ind w:left="1080"/>
        <w:jc w:val="center"/>
        <w:rPr>
          <w:rFonts w:ascii="Narration SRB Regular" w:hAnsi="Narration SRB Regular"/>
          <w:b/>
          <w:color w:val="385623" w:themeColor="accent6" w:themeShade="80"/>
          <w:sz w:val="24"/>
          <w:szCs w:val="24"/>
          <w:lang w:val="sr-Latn-RS"/>
        </w:rPr>
      </w:pPr>
    </w:p>
    <w:p w14:paraId="44A0FFC9" w14:textId="3AEED4CF" w:rsidR="00D70F32" w:rsidRPr="00557A99" w:rsidRDefault="00D70F32" w:rsidP="00F7662E">
      <w:pPr>
        <w:pStyle w:val="ListParagraph"/>
        <w:ind w:left="0"/>
        <w:rPr>
          <w:rFonts w:ascii="Narration SRB Bold" w:hAnsi="Narration SRB Bold"/>
          <w:b/>
          <w:color w:val="385623" w:themeColor="accent6" w:themeShade="80"/>
          <w:sz w:val="28"/>
          <w:szCs w:val="28"/>
          <w:lang w:val="sr-Cyrl-RS"/>
        </w:rPr>
      </w:pPr>
      <w:r w:rsidRPr="00557A99">
        <w:rPr>
          <w:rFonts w:ascii="Narration SRB Bold" w:hAnsi="Narration SRB Bold"/>
          <w:b/>
          <w:color w:val="385623" w:themeColor="accent6" w:themeShade="80"/>
          <w:sz w:val="24"/>
          <w:szCs w:val="24"/>
          <w:lang w:val="sr-Cyrl-RS"/>
        </w:rPr>
        <w:t>Назив пројекта</w:t>
      </w:r>
      <w:r w:rsidRPr="00557A99">
        <w:rPr>
          <w:rFonts w:ascii="Narration SRB Bold" w:hAnsi="Narration SRB Bold"/>
          <w:b/>
          <w:color w:val="385623" w:themeColor="accent6" w:themeShade="80"/>
          <w:sz w:val="24"/>
          <w:szCs w:val="24"/>
        </w:rPr>
        <w:t>:</w:t>
      </w:r>
    </w:p>
    <w:tbl>
      <w:tblPr>
        <w:tblW w:w="10490" w:type="dxa"/>
        <w:tblInd w:w="-57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90"/>
      </w:tblGrid>
      <w:tr w:rsidR="00D70F32" w:rsidRPr="00557A99" w14:paraId="5AD1F241" w14:textId="77777777" w:rsidTr="00F7662E">
        <w:tc>
          <w:tcPr>
            <w:tcW w:w="10490" w:type="dxa"/>
            <w:vAlign w:val="center"/>
          </w:tcPr>
          <w:p w14:paraId="2D57E7AC" w14:textId="2E43DA93" w:rsidR="00D70F32" w:rsidRPr="00557A99" w:rsidRDefault="00D70F32" w:rsidP="00F7662E">
            <w:pPr>
              <w:pStyle w:val="ListParagraph"/>
              <w:spacing w:line="240" w:lineRule="auto"/>
              <w:ind w:left="0"/>
              <w:jc w:val="both"/>
              <w:rPr>
                <w:rFonts w:ascii="Narration SRB Regular" w:hAnsi="Narration SRB Regular"/>
                <w:b/>
                <w:color w:val="385623" w:themeColor="accent6" w:themeShade="80"/>
                <w:lang w:val="sr-Cyrl-RS"/>
              </w:rPr>
            </w:pPr>
          </w:p>
          <w:p w14:paraId="6F819F87" w14:textId="77777777" w:rsidR="00D70F32" w:rsidRPr="00557A99" w:rsidRDefault="00D70F32" w:rsidP="00D70F32">
            <w:pPr>
              <w:jc w:val="both"/>
              <w:rPr>
                <w:rFonts w:ascii="Narration SRB Regular" w:hAnsi="Narration SRB Regular"/>
                <w:b/>
                <w:color w:val="385623" w:themeColor="accent6" w:themeShade="80"/>
                <w:lang w:val="sr-Cyrl-RS"/>
              </w:rPr>
            </w:pPr>
          </w:p>
        </w:tc>
      </w:tr>
    </w:tbl>
    <w:p w14:paraId="6058EDE3" w14:textId="77777777" w:rsidR="00D70F32" w:rsidRPr="00557A99" w:rsidRDefault="00D70F32" w:rsidP="00D70F32">
      <w:pPr>
        <w:pStyle w:val="ListParagraph"/>
        <w:ind w:left="1080"/>
        <w:jc w:val="both"/>
        <w:rPr>
          <w:rFonts w:ascii="Narration SRB Regular" w:hAnsi="Narration SRB Regular"/>
          <w:b/>
          <w:color w:val="385623" w:themeColor="accent6" w:themeShade="80"/>
          <w:lang w:val="sr-Cyrl-RS"/>
        </w:rPr>
      </w:pPr>
    </w:p>
    <w:p w14:paraId="3DC2B90F" w14:textId="138CD7E4" w:rsidR="00D70F32" w:rsidRPr="00557A99" w:rsidRDefault="00D70F32" w:rsidP="00F7662E">
      <w:pPr>
        <w:spacing w:after="0" w:line="240" w:lineRule="auto"/>
        <w:contextualSpacing/>
        <w:rPr>
          <w:rFonts w:ascii="Narration SRB Bold" w:hAnsi="Narration SRB Bold"/>
          <w:b/>
          <w:color w:val="385623" w:themeColor="accent6" w:themeShade="80"/>
          <w:sz w:val="24"/>
          <w:szCs w:val="24"/>
        </w:rPr>
      </w:pPr>
      <w:r w:rsidRPr="00557A99">
        <w:rPr>
          <w:rFonts w:ascii="Narration SRB Bold" w:hAnsi="Narration SRB Bold"/>
          <w:b/>
          <w:color w:val="385623" w:themeColor="accent6" w:themeShade="80"/>
          <w:sz w:val="24"/>
          <w:szCs w:val="24"/>
          <w:lang w:val="sr-Cyrl-RS"/>
        </w:rPr>
        <w:t>Пројектни тим</w:t>
      </w:r>
      <w:r w:rsidRPr="00557A99">
        <w:rPr>
          <w:rFonts w:ascii="Narration SRB Bold" w:hAnsi="Narration SRB Bold"/>
          <w:b/>
          <w:color w:val="385623" w:themeColor="accent6" w:themeShade="80"/>
          <w:sz w:val="24"/>
          <w:szCs w:val="24"/>
        </w:rPr>
        <w:t>:</w:t>
      </w:r>
    </w:p>
    <w:tbl>
      <w:tblPr>
        <w:tblW w:w="10493" w:type="dxa"/>
        <w:tblInd w:w="-57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10493"/>
      </w:tblGrid>
      <w:tr w:rsidR="00D70F32" w:rsidRPr="00557A99" w14:paraId="3FC9B9CE" w14:textId="77777777" w:rsidTr="00F7662E">
        <w:trPr>
          <w:trHeight w:val="1915"/>
        </w:trPr>
        <w:tc>
          <w:tcPr>
            <w:tcW w:w="10493" w:type="dxa"/>
            <w:vAlign w:val="center"/>
          </w:tcPr>
          <w:p w14:paraId="72423C01" w14:textId="12C371E5" w:rsidR="00D70F32" w:rsidRPr="00557A99" w:rsidRDefault="00D70F32" w:rsidP="00D70F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Narration SRB Regular" w:hAnsi="Narration SRB Regular"/>
                <w:bCs/>
                <w:lang w:val="sr-Cyrl-RS"/>
              </w:rPr>
            </w:pPr>
            <w:r w:rsidRPr="00557A99">
              <w:rPr>
                <w:rFonts w:ascii="Narration SRB Regular" w:hAnsi="Narration SRB Regular"/>
                <w:bCs/>
                <w:lang w:val="sr-Cyrl-RS"/>
              </w:rPr>
              <w:t>Име, презиме, факултет, смер, година студија</w:t>
            </w:r>
          </w:p>
          <w:p w14:paraId="29FFE76E" w14:textId="6C63E2A6" w:rsidR="00D70F32" w:rsidRPr="00557A99" w:rsidRDefault="00D70F32" w:rsidP="00D70F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Narration SRB Regular" w:hAnsi="Narration SRB Regular"/>
                <w:bCs/>
                <w:lang w:val="sr-Cyrl-RS"/>
              </w:rPr>
            </w:pPr>
            <w:r w:rsidRPr="00557A99">
              <w:rPr>
                <w:rFonts w:ascii="Narration SRB Regular" w:hAnsi="Narration SRB Regular"/>
                <w:bCs/>
                <w:lang w:val="sr-Cyrl-RS"/>
              </w:rPr>
              <w:t>Име, презиме, факултет, смер, година студија</w:t>
            </w:r>
          </w:p>
          <w:p w14:paraId="059EF64F" w14:textId="77777777" w:rsidR="00D70F32" w:rsidRPr="00557A99" w:rsidRDefault="00D70F32" w:rsidP="00D70F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Narration SRB Regular" w:hAnsi="Narration SRB Regular"/>
                <w:bCs/>
                <w:lang w:val="sr-Cyrl-RS"/>
              </w:rPr>
            </w:pPr>
            <w:r w:rsidRPr="00557A99">
              <w:rPr>
                <w:rFonts w:ascii="Narration SRB Regular" w:hAnsi="Narration SRB Regular"/>
                <w:bCs/>
                <w:lang w:val="sr-Cyrl-RS"/>
              </w:rPr>
              <w:t>Име, презиме, факултет, смер, година студија</w:t>
            </w:r>
          </w:p>
          <w:p w14:paraId="3E5BDFA2" w14:textId="77777777" w:rsidR="00D70F32" w:rsidRPr="00557A99" w:rsidRDefault="00D70F32" w:rsidP="00D70F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Narration SRB Regular" w:hAnsi="Narration SRB Regular"/>
                <w:bCs/>
                <w:lang w:val="sr-Cyrl-RS"/>
              </w:rPr>
            </w:pPr>
            <w:r w:rsidRPr="00557A99">
              <w:rPr>
                <w:rFonts w:ascii="Narration SRB Regular" w:hAnsi="Narration SRB Regular"/>
                <w:bCs/>
                <w:lang w:val="sr-Cyrl-RS"/>
              </w:rPr>
              <w:t>Име, презиме, факултет, смер, година студија</w:t>
            </w:r>
          </w:p>
          <w:p w14:paraId="29DAF257" w14:textId="77777777" w:rsidR="00D70F32" w:rsidRPr="00557A99" w:rsidRDefault="00D70F32" w:rsidP="00F9304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Narration SRB Regular" w:hAnsi="Narration SRB Regular"/>
                <w:bCs/>
                <w:lang w:val="sr-Cyrl-RS"/>
              </w:rPr>
            </w:pPr>
            <w:r w:rsidRPr="00557A99">
              <w:rPr>
                <w:rFonts w:ascii="Narration SRB Regular" w:hAnsi="Narration SRB Regular"/>
                <w:bCs/>
                <w:lang w:val="sr-Cyrl-RS"/>
              </w:rPr>
              <w:t>Име, презиме, факултет, смер, година студија</w:t>
            </w:r>
          </w:p>
          <w:p w14:paraId="7204DE1C" w14:textId="340F7C92" w:rsidR="00893D95" w:rsidRPr="00557A99" w:rsidRDefault="00893D95" w:rsidP="00893D95">
            <w:pPr>
              <w:pStyle w:val="ListParagraph"/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</w:tr>
    </w:tbl>
    <w:p w14:paraId="0D71F81B" w14:textId="77777777" w:rsidR="00DD716F" w:rsidRPr="00557A99" w:rsidRDefault="00DD716F" w:rsidP="00D05C77">
      <w:pPr>
        <w:pStyle w:val="ListParagraph"/>
        <w:ind w:left="1080"/>
        <w:jc w:val="both"/>
        <w:rPr>
          <w:rFonts w:ascii="Narration SRB Regular" w:hAnsi="Narration SRB Regular"/>
          <w:lang w:val="sr-Cyrl-RS"/>
        </w:rPr>
      </w:pPr>
    </w:p>
    <w:p w14:paraId="500749F8" w14:textId="37DB4423" w:rsidR="00D70F32" w:rsidRPr="00557A99" w:rsidRDefault="000B4D3E" w:rsidP="00F7662E">
      <w:pPr>
        <w:spacing w:after="0" w:line="240" w:lineRule="auto"/>
        <w:rPr>
          <w:rFonts w:ascii="Narration SRB Bold" w:hAnsi="Narration SRB Bold"/>
          <w:b/>
          <w:color w:val="385623" w:themeColor="accent6" w:themeShade="80"/>
          <w:sz w:val="24"/>
          <w:szCs w:val="24"/>
        </w:rPr>
      </w:pPr>
      <w:r w:rsidRPr="00557A99">
        <w:rPr>
          <w:rFonts w:ascii="Narration SRB Bold" w:hAnsi="Narration SRB Bold"/>
          <w:b/>
          <w:color w:val="385623" w:themeColor="accent6" w:themeShade="80"/>
          <w:sz w:val="24"/>
          <w:szCs w:val="24"/>
          <w:lang w:val="sr-Cyrl-RS"/>
        </w:rPr>
        <w:t>Циљ пројекта</w:t>
      </w:r>
      <w:r w:rsidR="00D70F32" w:rsidRPr="00557A99">
        <w:rPr>
          <w:rFonts w:ascii="Narration SRB Bold" w:hAnsi="Narration SRB Bold"/>
          <w:b/>
          <w:color w:val="385623" w:themeColor="accent6" w:themeShade="80"/>
          <w:sz w:val="24"/>
          <w:szCs w:val="24"/>
        </w:rPr>
        <w:t>:</w:t>
      </w:r>
    </w:p>
    <w:tbl>
      <w:tblPr>
        <w:tblW w:w="10490" w:type="dxa"/>
        <w:tblInd w:w="-57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90"/>
      </w:tblGrid>
      <w:tr w:rsidR="00D70F32" w:rsidRPr="00557A99" w14:paraId="11F760EA" w14:textId="77777777" w:rsidTr="00F7662E">
        <w:tc>
          <w:tcPr>
            <w:tcW w:w="10490" w:type="dxa"/>
          </w:tcPr>
          <w:p w14:paraId="07C85981" w14:textId="5F46F244" w:rsidR="000B4D3E" w:rsidRPr="00557A99" w:rsidRDefault="000B4D3E" w:rsidP="00F7662E">
            <w:pPr>
              <w:contextualSpacing/>
              <w:jc w:val="both"/>
              <w:rPr>
                <w:rFonts w:ascii="Narration SRB Italic" w:hAnsi="Narration SRB Italic"/>
                <w:i/>
                <w:iCs/>
                <w:lang w:val="sr-Cyrl-RS"/>
              </w:rPr>
            </w:pPr>
            <w:proofErr w:type="spellStart"/>
            <w:r w:rsidRPr="00557A99">
              <w:rPr>
                <w:rFonts w:ascii="Narration SRB Italic" w:hAnsi="Narration SRB Italic"/>
                <w:i/>
                <w:iCs/>
              </w:rPr>
              <w:t>Јасно</w:t>
            </w:r>
            <w:proofErr w:type="spellEnd"/>
            <w:r w:rsidRPr="00557A99">
              <w:rPr>
                <w:rFonts w:ascii="Narration SRB Italic" w:hAnsi="Narration SRB Italic"/>
                <w:i/>
                <w:iCs/>
              </w:rPr>
              <w:t xml:space="preserve"> </w:t>
            </w:r>
            <w:r w:rsidR="00557A99">
              <w:rPr>
                <w:rFonts w:ascii="Narration SRB Italic" w:hAnsi="Narration SRB Italic"/>
                <w:i/>
                <w:iCs/>
                <w:lang w:val="sr-Cyrl-RS"/>
              </w:rPr>
              <w:t>дефинисати</w:t>
            </w:r>
            <w:r w:rsidRPr="00557A99">
              <w:rPr>
                <w:rFonts w:ascii="Narration SRB Italic" w:hAnsi="Narration SRB Italic"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Italic" w:hAnsi="Narration SRB Italic"/>
                <w:i/>
                <w:iCs/>
              </w:rPr>
              <w:t>проблем</w:t>
            </w:r>
            <w:proofErr w:type="spellEnd"/>
            <w:r w:rsidRPr="00557A99">
              <w:rPr>
                <w:rFonts w:ascii="Narration SRB Italic" w:hAnsi="Narration SRB Italic"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Italic" w:hAnsi="Narration SRB Italic"/>
                <w:i/>
                <w:iCs/>
              </w:rPr>
              <w:t>који</w:t>
            </w:r>
            <w:proofErr w:type="spellEnd"/>
            <w:r w:rsidRPr="00557A99">
              <w:rPr>
                <w:rFonts w:ascii="Narration SRB Italic" w:hAnsi="Narration SRB Italic"/>
                <w:i/>
                <w:iCs/>
              </w:rPr>
              <w:t xml:space="preserve"> </w:t>
            </w:r>
            <w:r w:rsidRPr="00557A99">
              <w:rPr>
                <w:rFonts w:ascii="Narration SRB Italic" w:hAnsi="Narration SRB Italic"/>
                <w:i/>
                <w:iCs/>
                <w:lang w:val="sr-Cyrl-RS"/>
              </w:rPr>
              <w:t xml:space="preserve">предложена пројектна идеја решава </w:t>
            </w:r>
            <w:r w:rsidRPr="00557A99">
              <w:rPr>
                <w:rFonts w:ascii="Narration SRB Italic" w:hAnsi="Narration SRB Italic"/>
                <w:i/>
                <w:iCs/>
              </w:rPr>
              <w:t xml:space="preserve">и </w:t>
            </w:r>
            <w:proofErr w:type="spellStart"/>
            <w:r w:rsidRPr="00557A99">
              <w:rPr>
                <w:rFonts w:ascii="Narration SRB Italic" w:hAnsi="Narration SRB Italic"/>
                <w:i/>
                <w:iCs/>
              </w:rPr>
              <w:t>сврх</w:t>
            </w:r>
            <w:proofErr w:type="spellEnd"/>
            <w:r w:rsidR="00557A99">
              <w:rPr>
                <w:rFonts w:ascii="Narration SRB Italic" w:hAnsi="Narration SRB Italic"/>
                <w:i/>
                <w:iCs/>
                <w:lang w:val="sr-Cyrl-RS"/>
              </w:rPr>
              <w:t>у</w:t>
            </w:r>
            <w:r w:rsidRPr="00557A99">
              <w:rPr>
                <w:rFonts w:ascii="Narration SRB Italic" w:hAnsi="Narration SRB Italic"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Italic" w:hAnsi="Narration SRB Italic"/>
                <w:i/>
                <w:iCs/>
              </w:rPr>
              <w:t>пројекта</w:t>
            </w:r>
            <w:proofErr w:type="spellEnd"/>
            <w:r w:rsidRPr="00557A99">
              <w:rPr>
                <w:rFonts w:ascii="Narration SRB Italic" w:hAnsi="Narration SRB Italic"/>
                <w:i/>
                <w:iCs/>
                <w:lang w:val="sr-Cyrl-RS"/>
              </w:rPr>
              <w:t>.</w:t>
            </w:r>
            <w:r w:rsidRPr="00557A99">
              <w:rPr>
                <w:rFonts w:ascii="Narration SRB Italic" w:hAnsi="Narration SRB Italic"/>
                <w:i/>
                <w:iCs/>
              </w:rPr>
              <w:t xml:space="preserve"> </w:t>
            </w:r>
          </w:p>
          <w:p w14:paraId="56F64E91" w14:textId="63FD6E20" w:rsidR="00F7662E" w:rsidRPr="00557A99" w:rsidRDefault="000B4D3E" w:rsidP="00F7662E">
            <w:pPr>
              <w:contextualSpacing/>
              <w:jc w:val="both"/>
              <w:rPr>
                <w:rFonts w:ascii="Narration SRB Italic" w:hAnsi="Narration SRB Italic"/>
                <w:i/>
                <w:iCs/>
                <w:lang w:val="sr-Cyrl-RS"/>
              </w:rPr>
            </w:pPr>
            <w:r w:rsidRPr="00557A99">
              <w:rPr>
                <w:rFonts w:ascii="Narration SRB Italic" w:hAnsi="Narration SRB Italic"/>
                <w:i/>
                <w:iCs/>
              </w:rPr>
              <w:t>(</w:t>
            </w:r>
            <w:proofErr w:type="spellStart"/>
            <w:r w:rsidRPr="00557A99">
              <w:rPr>
                <w:rFonts w:ascii="Narration SRB Italic" w:hAnsi="Narration SRB Italic"/>
                <w:i/>
                <w:iCs/>
              </w:rPr>
              <w:t>до</w:t>
            </w:r>
            <w:proofErr w:type="spellEnd"/>
            <w:r w:rsidRPr="00557A99">
              <w:rPr>
                <w:rFonts w:ascii="Narration SRB Italic" w:hAnsi="Narration SRB Italic"/>
                <w:i/>
                <w:iCs/>
              </w:rPr>
              <w:t xml:space="preserve"> 200 речи)</w:t>
            </w:r>
            <w:r w:rsidR="00F7662E" w:rsidRPr="00557A99">
              <w:rPr>
                <w:rFonts w:ascii="Narration SRB Italic" w:hAnsi="Narration SRB Italic"/>
                <w:i/>
                <w:iCs/>
              </w:rPr>
              <w:t xml:space="preserve"> </w:t>
            </w:r>
          </w:p>
          <w:p w14:paraId="37394595" w14:textId="1A0CB307" w:rsidR="00F7662E" w:rsidRPr="00557A99" w:rsidRDefault="00F7662E" w:rsidP="00F7662E">
            <w:pPr>
              <w:jc w:val="both"/>
              <w:rPr>
                <w:rFonts w:ascii="Narration SRB Regular" w:hAnsi="Narration SRB Regular"/>
                <w:i/>
                <w:iCs/>
                <w:lang w:val="sr-Cyrl-RS"/>
              </w:rPr>
            </w:pPr>
          </w:p>
          <w:p w14:paraId="252195D2" w14:textId="2B2F2C76" w:rsidR="00F7662E" w:rsidRPr="00557A99" w:rsidRDefault="00F7662E" w:rsidP="00F7662E">
            <w:pPr>
              <w:jc w:val="both"/>
              <w:rPr>
                <w:rFonts w:ascii="Narration SRB Regular" w:hAnsi="Narration SRB Regular"/>
                <w:i/>
                <w:iCs/>
                <w:lang w:val="sr-Cyrl-RS"/>
              </w:rPr>
            </w:pPr>
          </w:p>
          <w:p w14:paraId="67F74B23" w14:textId="0412774C" w:rsidR="00D70F32" w:rsidRPr="00557A99" w:rsidRDefault="00D70F32" w:rsidP="000B4D3E">
            <w:pPr>
              <w:jc w:val="both"/>
              <w:rPr>
                <w:rFonts w:ascii="Narration SRB Regular" w:hAnsi="Narration SRB Regular"/>
                <w:i/>
                <w:iCs/>
                <w:lang w:val="sr-Cyrl-RS"/>
              </w:rPr>
            </w:pPr>
          </w:p>
          <w:p w14:paraId="4CD2C5F5" w14:textId="77777777" w:rsidR="000B4D3E" w:rsidRPr="00557A99" w:rsidRDefault="000B4D3E" w:rsidP="000B4D3E">
            <w:pPr>
              <w:jc w:val="both"/>
              <w:rPr>
                <w:rFonts w:ascii="Narration SRB Regular" w:hAnsi="Narration SRB Regular"/>
                <w:lang w:val="sr-Cyrl-RS"/>
              </w:rPr>
            </w:pPr>
          </w:p>
          <w:p w14:paraId="428A09F7" w14:textId="77777777" w:rsidR="000B4D3E" w:rsidRPr="00557A99" w:rsidRDefault="000B4D3E" w:rsidP="000B4D3E">
            <w:pPr>
              <w:jc w:val="both"/>
              <w:rPr>
                <w:rFonts w:ascii="Narration SRB Regular" w:hAnsi="Narration SRB Regular"/>
                <w:lang w:val="sr-Cyrl-RS"/>
              </w:rPr>
            </w:pPr>
          </w:p>
          <w:p w14:paraId="3FC0DBF9" w14:textId="77777777" w:rsidR="000B4D3E" w:rsidRPr="00557A99" w:rsidRDefault="000B4D3E" w:rsidP="000B4D3E">
            <w:pPr>
              <w:jc w:val="both"/>
              <w:rPr>
                <w:rFonts w:ascii="Narration SRB Regular" w:hAnsi="Narration SRB Regular"/>
                <w:lang w:val="sr-Latn-RS"/>
              </w:rPr>
            </w:pPr>
          </w:p>
          <w:p w14:paraId="7C60EA18" w14:textId="77777777" w:rsidR="00893D95" w:rsidRPr="00557A99" w:rsidRDefault="00893D95" w:rsidP="000B4D3E">
            <w:pPr>
              <w:jc w:val="both"/>
              <w:rPr>
                <w:rFonts w:ascii="Narration SRB Regular" w:hAnsi="Narration SRB Regular"/>
                <w:lang w:val="sr-Latn-RS"/>
              </w:rPr>
            </w:pPr>
          </w:p>
          <w:p w14:paraId="1643D490" w14:textId="77777777" w:rsidR="00F7662E" w:rsidRPr="00557A99" w:rsidRDefault="00F7662E" w:rsidP="000B4D3E">
            <w:pPr>
              <w:jc w:val="both"/>
              <w:rPr>
                <w:rFonts w:ascii="Narration SRB Regular" w:hAnsi="Narration SRB Regular"/>
                <w:lang w:val="sr-Latn-RS"/>
              </w:rPr>
            </w:pPr>
          </w:p>
          <w:p w14:paraId="4C43E422" w14:textId="77777777" w:rsidR="00F7662E" w:rsidRPr="00557A99" w:rsidRDefault="00F7662E" w:rsidP="000B4D3E">
            <w:pPr>
              <w:jc w:val="both"/>
              <w:rPr>
                <w:rFonts w:ascii="Narration SRB Regular" w:hAnsi="Narration SRB Regular"/>
                <w:lang w:val="sr-Latn-RS"/>
              </w:rPr>
            </w:pPr>
          </w:p>
          <w:p w14:paraId="764D63B7" w14:textId="31CAEC0B" w:rsidR="000B4D3E" w:rsidRPr="00557A99" w:rsidRDefault="000B4D3E" w:rsidP="000B4D3E">
            <w:pPr>
              <w:jc w:val="both"/>
              <w:rPr>
                <w:rFonts w:ascii="Narration SRB Regular" w:hAnsi="Narration SRB Regular"/>
                <w:lang w:val="sr-Cyrl-RS"/>
              </w:rPr>
            </w:pPr>
          </w:p>
        </w:tc>
      </w:tr>
    </w:tbl>
    <w:p w14:paraId="58315DF6" w14:textId="77777777" w:rsidR="00893D95" w:rsidRPr="00557A99" w:rsidRDefault="00893D95" w:rsidP="00D05C77">
      <w:pPr>
        <w:pStyle w:val="ListParagraph"/>
        <w:ind w:left="1080"/>
        <w:jc w:val="both"/>
        <w:rPr>
          <w:rFonts w:ascii="Narration SRB Regular" w:hAnsi="Narration SRB Regular"/>
          <w:lang w:val="sr-Latn-RS"/>
        </w:rPr>
      </w:pPr>
    </w:p>
    <w:p w14:paraId="20A9CD75" w14:textId="77777777" w:rsidR="00557A99" w:rsidRDefault="00557A99" w:rsidP="00D70F32">
      <w:pPr>
        <w:rPr>
          <w:rFonts w:ascii="Narration SRB Regular" w:hAnsi="Narration SRB Regular"/>
          <w:b/>
          <w:color w:val="385623" w:themeColor="accent6" w:themeShade="80"/>
          <w:sz w:val="24"/>
          <w:szCs w:val="24"/>
          <w:lang w:val="sr-Cyrl-RS"/>
        </w:rPr>
      </w:pPr>
    </w:p>
    <w:p w14:paraId="6B9CD92C" w14:textId="77777777" w:rsidR="00557A99" w:rsidRDefault="00557A99" w:rsidP="00D70F32">
      <w:pPr>
        <w:rPr>
          <w:rFonts w:ascii="Narration SRB Regular" w:hAnsi="Narration SRB Regular"/>
          <w:b/>
          <w:color w:val="385623" w:themeColor="accent6" w:themeShade="80"/>
          <w:sz w:val="24"/>
          <w:szCs w:val="24"/>
          <w:lang w:val="sr-Cyrl-RS"/>
        </w:rPr>
      </w:pPr>
    </w:p>
    <w:p w14:paraId="0B909704" w14:textId="77777777" w:rsidR="00557A99" w:rsidRDefault="00557A99" w:rsidP="00D70F32">
      <w:pPr>
        <w:rPr>
          <w:rFonts w:ascii="Narration SRB Regular" w:hAnsi="Narration SRB Regular"/>
          <w:b/>
          <w:color w:val="385623" w:themeColor="accent6" w:themeShade="80"/>
          <w:sz w:val="24"/>
          <w:szCs w:val="24"/>
          <w:lang w:val="sr-Cyrl-RS"/>
        </w:rPr>
      </w:pPr>
    </w:p>
    <w:p w14:paraId="2EF12D98" w14:textId="77777777" w:rsidR="00CC7F37" w:rsidRDefault="00CC7F37" w:rsidP="00D70F32">
      <w:pPr>
        <w:rPr>
          <w:rFonts w:ascii="Narration SRB Bold" w:hAnsi="Narration SRB Bold"/>
          <w:b/>
          <w:color w:val="385623" w:themeColor="accent6" w:themeShade="80"/>
          <w:sz w:val="24"/>
          <w:szCs w:val="24"/>
        </w:rPr>
      </w:pPr>
    </w:p>
    <w:p w14:paraId="3BB5B78E" w14:textId="77777777" w:rsidR="00CC7F37" w:rsidRDefault="00CC7F37" w:rsidP="00D70F32">
      <w:pPr>
        <w:rPr>
          <w:rFonts w:ascii="Narration SRB Bold" w:hAnsi="Narration SRB Bold"/>
          <w:b/>
          <w:color w:val="385623" w:themeColor="accent6" w:themeShade="80"/>
          <w:sz w:val="24"/>
          <w:szCs w:val="24"/>
        </w:rPr>
      </w:pPr>
    </w:p>
    <w:p w14:paraId="69C4EA27" w14:textId="756EEE37" w:rsidR="00D70F32" w:rsidRPr="00557A99" w:rsidRDefault="000B4D3E" w:rsidP="00D70F32">
      <w:pPr>
        <w:rPr>
          <w:rFonts w:ascii="Narration SRB Bold" w:hAnsi="Narration SRB Bold"/>
          <w:b/>
          <w:color w:val="385623" w:themeColor="accent6" w:themeShade="80"/>
          <w:sz w:val="24"/>
          <w:szCs w:val="24"/>
        </w:rPr>
      </w:pPr>
      <w:r w:rsidRPr="00557A99">
        <w:rPr>
          <w:rFonts w:ascii="Narration SRB Bold" w:hAnsi="Narration SRB Bold"/>
          <w:b/>
          <w:color w:val="385623" w:themeColor="accent6" w:themeShade="80"/>
          <w:sz w:val="24"/>
          <w:szCs w:val="24"/>
          <w:lang w:val="sr-Cyrl-RS"/>
        </w:rPr>
        <w:t>Исход/очекивани резултати пројекта</w:t>
      </w:r>
      <w:r w:rsidR="00D70F32" w:rsidRPr="00557A99">
        <w:rPr>
          <w:rFonts w:ascii="Narration SRB Bold" w:hAnsi="Narration SRB Bold"/>
          <w:b/>
          <w:color w:val="385623" w:themeColor="accent6" w:themeShade="80"/>
          <w:sz w:val="24"/>
          <w:szCs w:val="24"/>
        </w:rPr>
        <w:t>:</w:t>
      </w:r>
    </w:p>
    <w:tbl>
      <w:tblPr>
        <w:tblW w:w="10490" w:type="dxa"/>
        <w:tblInd w:w="-57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90"/>
      </w:tblGrid>
      <w:tr w:rsidR="00D70F32" w:rsidRPr="00557A99" w14:paraId="431451D3" w14:textId="77777777" w:rsidTr="00F7662E">
        <w:tc>
          <w:tcPr>
            <w:tcW w:w="10490" w:type="dxa"/>
          </w:tcPr>
          <w:p w14:paraId="341032CA" w14:textId="332AEF9C" w:rsidR="000B4D3E" w:rsidRPr="00557A99" w:rsidRDefault="00557A99" w:rsidP="00F7662E">
            <w:pPr>
              <w:contextualSpacing/>
              <w:jc w:val="both"/>
              <w:rPr>
                <w:rFonts w:ascii="Narration SRB Italic" w:hAnsi="Narration SRB Italic"/>
                <w:i/>
                <w:iCs/>
                <w:lang w:val="sr-Cyrl-RS"/>
              </w:rPr>
            </w:pPr>
            <w:r>
              <w:rPr>
                <w:rFonts w:ascii="Narration SRB Italic" w:hAnsi="Narration SRB Italic"/>
                <w:i/>
                <w:iCs/>
                <w:lang w:val="sr-Cyrl-RS"/>
              </w:rPr>
              <w:t>Описати</w:t>
            </w:r>
            <w:r w:rsidR="000B4D3E" w:rsidRPr="00557A99">
              <w:rPr>
                <w:rFonts w:ascii="Narration SRB Italic" w:hAnsi="Narration SRB Italic"/>
                <w:i/>
                <w:iCs/>
                <w:lang w:val="sr-Cyrl-RS"/>
              </w:rPr>
              <w:t xml:space="preserve"> конкретне промене и користи</w:t>
            </w:r>
            <w:r>
              <w:rPr>
                <w:rFonts w:ascii="Narration SRB Italic" w:hAnsi="Narration SRB Italic"/>
                <w:i/>
                <w:iCs/>
                <w:lang w:val="sr-Cyrl-RS"/>
              </w:rPr>
              <w:t xml:space="preserve"> које ће</w:t>
            </w:r>
            <w:r w:rsidR="000B4D3E" w:rsidRPr="00557A99">
              <w:rPr>
                <w:rFonts w:ascii="Narration SRB Italic" w:hAnsi="Narration SRB Italic"/>
                <w:i/>
                <w:iCs/>
                <w:lang w:val="sr-Cyrl-RS"/>
              </w:rPr>
              <w:t xml:space="preserve"> пројекат донети заједници </w:t>
            </w:r>
            <w:r>
              <w:rPr>
                <w:rFonts w:ascii="Narration SRB Italic" w:hAnsi="Narration SRB Italic"/>
                <w:i/>
                <w:iCs/>
                <w:lang w:val="sr-Cyrl-RS"/>
              </w:rPr>
              <w:t>и/</w:t>
            </w:r>
            <w:r w:rsidR="000B4D3E" w:rsidRPr="00557A99">
              <w:rPr>
                <w:rFonts w:ascii="Narration SRB Italic" w:hAnsi="Narration SRB Italic"/>
                <w:i/>
                <w:iCs/>
                <w:lang w:val="sr-Cyrl-RS"/>
              </w:rPr>
              <w:t>или животној средини</w:t>
            </w:r>
            <w:r>
              <w:rPr>
                <w:rFonts w:ascii="Narration SRB Italic" w:hAnsi="Narration SRB Italic"/>
                <w:i/>
                <w:iCs/>
                <w:lang w:val="sr-Cyrl-RS"/>
              </w:rPr>
              <w:t>.</w:t>
            </w:r>
          </w:p>
          <w:p w14:paraId="36FFA58D" w14:textId="77777777" w:rsidR="00D70F32" w:rsidRPr="00557A99" w:rsidRDefault="000B4D3E" w:rsidP="00F7662E">
            <w:pPr>
              <w:contextualSpacing/>
              <w:jc w:val="both"/>
              <w:rPr>
                <w:rFonts w:ascii="Narration SRB Italic" w:hAnsi="Narration SRB Italic"/>
                <w:i/>
                <w:iCs/>
                <w:lang w:val="sr-Latn-RS"/>
              </w:rPr>
            </w:pPr>
            <w:r w:rsidRPr="00557A99">
              <w:rPr>
                <w:rFonts w:ascii="Narration SRB Italic" w:hAnsi="Narration SRB Italic"/>
                <w:i/>
                <w:iCs/>
                <w:lang w:val="sr-Cyrl-RS"/>
              </w:rPr>
              <w:t>(до 450 речи).</w:t>
            </w:r>
          </w:p>
          <w:p w14:paraId="04EE791F" w14:textId="6195601A" w:rsidR="00893D95" w:rsidRPr="00557A99" w:rsidRDefault="00893D95" w:rsidP="00F7662E">
            <w:pPr>
              <w:jc w:val="both"/>
              <w:rPr>
                <w:rFonts w:ascii="Narration SRB Regular" w:hAnsi="Narration SRB Regular"/>
                <w:lang w:val="sr-Latn-RS"/>
              </w:rPr>
            </w:pPr>
          </w:p>
          <w:p w14:paraId="3ECA4103" w14:textId="77777777" w:rsidR="00893D95" w:rsidRPr="00557A99" w:rsidRDefault="00893D95" w:rsidP="00F7662E">
            <w:pPr>
              <w:jc w:val="both"/>
              <w:rPr>
                <w:rFonts w:ascii="Narration SRB Regular" w:hAnsi="Narration SRB Regular"/>
                <w:lang w:val="sr-Latn-RS"/>
              </w:rPr>
            </w:pPr>
          </w:p>
          <w:p w14:paraId="02D586A4" w14:textId="77777777" w:rsidR="00893D95" w:rsidRPr="00557A99" w:rsidRDefault="00893D95" w:rsidP="00F7662E">
            <w:pPr>
              <w:jc w:val="both"/>
              <w:rPr>
                <w:rFonts w:ascii="Narration SRB Regular" w:hAnsi="Narration SRB Regular"/>
                <w:lang w:val="sr-Latn-RS"/>
              </w:rPr>
            </w:pPr>
          </w:p>
          <w:p w14:paraId="5886E273" w14:textId="77777777" w:rsidR="00893D95" w:rsidRPr="00557A99" w:rsidRDefault="00893D95" w:rsidP="00F7662E">
            <w:pPr>
              <w:jc w:val="both"/>
              <w:rPr>
                <w:rFonts w:ascii="Narration SRB Regular" w:hAnsi="Narration SRB Regular"/>
                <w:lang w:val="sr-Latn-RS"/>
              </w:rPr>
            </w:pPr>
          </w:p>
          <w:p w14:paraId="4B18E241" w14:textId="77777777" w:rsidR="00F7662E" w:rsidRPr="00557A99" w:rsidRDefault="00F7662E" w:rsidP="00F7662E">
            <w:pPr>
              <w:jc w:val="both"/>
              <w:rPr>
                <w:rFonts w:ascii="Narration SRB Regular" w:hAnsi="Narration SRB Regular"/>
                <w:lang w:val="sr-Latn-RS"/>
              </w:rPr>
            </w:pPr>
          </w:p>
          <w:p w14:paraId="728FE69C" w14:textId="77777777" w:rsidR="00893D95" w:rsidRPr="00557A99" w:rsidRDefault="00893D95" w:rsidP="00F7662E">
            <w:pPr>
              <w:jc w:val="both"/>
              <w:rPr>
                <w:rFonts w:ascii="Narration SRB Regular" w:hAnsi="Narration SRB Regular"/>
                <w:lang w:val="sr-Latn-RS"/>
              </w:rPr>
            </w:pPr>
          </w:p>
          <w:p w14:paraId="10A22CDC" w14:textId="77777777" w:rsidR="00F7662E" w:rsidRPr="00557A99" w:rsidRDefault="00F7662E" w:rsidP="00F7662E">
            <w:pPr>
              <w:jc w:val="both"/>
              <w:rPr>
                <w:rFonts w:ascii="Narration SRB Regular" w:hAnsi="Narration SRB Regular"/>
                <w:lang w:val="sr-Latn-RS"/>
              </w:rPr>
            </w:pPr>
          </w:p>
          <w:p w14:paraId="2868EDF2" w14:textId="77777777" w:rsidR="00893D95" w:rsidRPr="00557A99" w:rsidRDefault="00893D95" w:rsidP="00F7662E">
            <w:pPr>
              <w:jc w:val="both"/>
              <w:rPr>
                <w:rFonts w:ascii="Narration SRB Regular" w:hAnsi="Narration SRB Regular"/>
                <w:lang w:val="sr-Latn-RS"/>
              </w:rPr>
            </w:pPr>
          </w:p>
          <w:p w14:paraId="4AB2FB66" w14:textId="77777777" w:rsidR="00893D95" w:rsidRPr="00557A99" w:rsidRDefault="00893D95" w:rsidP="00F7662E">
            <w:pPr>
              <w:jc w:val="both"/>
              <w:rPr>
                <w:rFonts w:ascii="Narration SRB Regular" w:hAnsi="Narration SRB Regular"/>
                <w:lang w:val="sr-Latn-RS"/>
              </w:rPr>
            </w:pPr>
          </w:p>
          <w:p w14:paraId="3A852CE9" w14:textId="77777777" w:rsidR="00893D95" w:rsidRPr="00557A99" w:rsidRDefault="00893D95" w:rsidP="00F7662E">
            <w:pPr>
              <w:jc w:val="both"/>
              <w:rPr>
                <w:rFonts w:ascii="Narration SRB Regular" w:hAnsi="Narration SRB Regular"/>
                <w:lang w:val="sr-Latn-RS"/>
              </w:rPr>
            </w:pPr>
          </w:p>
          <w:p w14:paraId="5AAA83F1" w14:textId="77777777" w:rsidR="00E9031C" w:rsidRPr="00557A99" w:rsidRDefault="00E9031C" w:rsidP="000B4D3E">
            <w:pPr>
              <w:jc w:val="both"/>
              <w:rPr>
                <w:rFonts w:ascii="Narration SRB Regular" w:hAnsi="Narration SRB Regular"/>
                <w:lang w:val="sr-Latn-RS"/>
              </w:rPr>
            </w:pPr>
          </w:p>
          <w:p w14:paraId="173ABA93" w14:textId="5556E5E4" w:rsidR="00893D95" w:rsidRPr="00557A99" w:rsidRDefault="00893D95" w:rsidP="000B4D3E">
            <w:pPr>
              <w:jc w:val="both"/>
              <w:rPr>
                <w:rFonts w:ascii="Narration SRB Regular" w:hAnsi="Narration SRB Regular"/>
                <w:color w:val="EE0000"/>
                <w:lang w:val="sr-Latn-RS"/>
              </w:rPr>
            </w:pPr>
          </w:p>
        </w:tc>
      </w:tr>
    </w:tbl>
    <w:p w14:paraId="15C43D6E" w14:textId="77777777" w:rsidR="000B4D3E" w:rsidRPr="00557A99" w:rsidRDefault="000B4D3E" w:rsidP="001C3EE3">
      <w:pPr>
        <w:jc w:val="both"/>
        <w:rPr>
          <w:rFonts w:ascii="Narration SRB Regular" w:hAnsi="Narration SRB Regular"/>
          <w:lang w:val="sr-Cyrl-RS"/>
        </w:rPr>
      </w:pPr>
    </w:p>
    <w:p w14:paraId="7CF58512" w14:textId="04C1F19E" w:rsidR="00D70F32" w:rsidRPr="00557A99" w:rsidRDefault="000B4D3E" w:rsidP="00D70F32">
      <w:pPr>
        <w:rPr>
          <w:rFonts w:ascii="Narration SRB Bold" w:hAnsi="Narration SRB Bold"/>
          <w:b/>
          <w:color w:val="385623" w:themeColor="accent6" w:themeShade="80"/>
          <w:sz w:val="24"/>
          <w:szCs w:val="24"/>
        </w:rPr>
      </w:pPr>
      <w:r w:rsidRPr="00557A99">
        <w:rPr>
          <w:rFonts w:ascii="Narration SRB Bold" w:hAnsi="Narration SRB Bold"/>
          <w:b/>
          <w:color w:val="385623" w:themeColor="accent6" w:themeShade="80"/>
          <w:sz w:val="24"/>
          <w:szCs w:val="24"/>
          <w:lang w:val="sr-Cyrl-RS"/>
        </w:rPr>
        <w:t>План реализације</w:t>
      </w:r>
      <w:r w:rsidR="001C3EE3" w:rsidRPr="00557A99">
        <w:rPr>
          <w:rFonts w:ascii="Narration SRB Bold" w:hAnsi="Narration SRB Bold"/>
          <w:b/>
          <w:color w:val="385623" w:themeColor="accent6" w:themeShade="80"/>
          <w:sz w:val="24"/>
          <w:szCs w:val="24"/>
          <w:lang w:val="sr-Cyrl-RS"/>
        </w:rPr>
        <w:t xml:space="preserve"> пројекта</w:t>
      </w:r>
      <w:r w:rsidR="00D70F32" w:rsidRPr="00557A99">
        <w:rPr>
          <w:rFonts w:ascii="Narration SRB Bold" w:hAnsi="Narration SRB Bold"/>
          <w:b/>
          <w:color w:val="385623" w:themeColor="accent6" w:themeShade="80"/>
          <w:sz w:val="24"/>
          <w:szCs w:val="24"/>
        </w:rPr>
        <w:t>:</w:t>
      </w:r>
    </w:p>
    <w:tbl>
      <w:tblPr>
        <w:tblW w:w="10490" w:type="dxa"/>
        <w:tblInd w:w="-57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90"/>
      </w:tblGrid>
      <w:tr w:rsidR="00D70F32" w:rsidRPr="00557A99" w14:paraId="1DD7FE4C" w14:textId="77777777" w:rsidTr="00F7662E">
        <w:tc>
          <w:tcPr>
            <w:tcW w:w="10490" w:type="dxa"/>
          </w:tcPr>
          <w:p w14:paraId="5D76E2B6" w14:textId="77777777" w:rsidR="00557A99" w:rsidRDefault="00893D95" w:rsidP="00893D95">
            <w:pPr>
              <w:jc w:val="both"/>
              <w:rPr>
                <w:rFonts w:ascii="Narration SRB Regular" w:hAnsi="Narration SRB Regular"/>
                <w:i/>
                <w:iCs/>
                <w:lang w:val="sr-Cyrl-RS"/>
              </w:rPr>
            </w:pPr>
            <w:proofErr w:type="spellStart"/>
            <w:r w:rsidRPr="00557A99">
              <w:rPr>
                <w:rFonts w:ascii="Narration SRB Regular" w:hAnsi="Narration SRB Regular"/>
                <w:i/>
                <w:iCs/>
              </w:rPr>
              <w:t>Детаљн</w:t>
            </w:r>
            <w:proofErr w:type="spellEnd"/>
            <w:r w:rsidR="00557A99">
              <w:rPr>
                <w:rFonts w:ascii="Narration SRB Regular" w:hAnsi="Narration SRB Regular"/>
                <w:i/>
                <w:iCs/>
                <w:lang w:val="sr-Cyrl-RS"/>
              </w:rPr>
              <w:t>о</w:t>
            </w:r>
            <w:r w:rsidRPr="00557A99">
              <w:rPr>
                <w:rFonts w:ascii="Narration SRB Regular" w:hAnsi="Narration SRB Regular"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Regular" w:hAnsi="Narration SRB Regular"/>
                <w:i/>
                <w:iCs/>
              </w:rPr>
              <w:t>опи</w:t>
            </w:r>
            <w:proofErr w:type="spellEnd"/>
            <w:r w:rsidR="00557A99">
              <w:rPr>
                <w:rFonts w:ascii="Narration SRB Regular" w:hAnsi="Narration SRB Regular"/>
                <w:i/>
                <w:iCs/>
                <w:lang w:val="sr-Cyrl-RS"/>
              </w:rPr>
              <w:t xml:space="preserve">сати </w:t>
            </w:r>
            <w:proofErr w:type="spellStart"/>
            <w:r w:rsidRPr="00557A99">
              <w:rPr>
                <w:rFonts w:ascii="Narration SRB Regular" w:hAnsi="Narration SRB Regular"/>
                <w:i/>
                <w:iCs/>
              </w:rPr>
              <w:t>корак</w:t>
            </w:r>
            <w:proofErr w:type="spellEnd"/>
            <w:r w:rsidR="00557A99">
              <w:rPr>
                <w:rFonts w:ascii="Narration SRB Regular" w:hAnsi="Narration SRB Regular"/>
                <w:i/>
                <w:iCs/>
                <w:lang w:val="sr-Cyrl-RS"/>
              </w:rPr>
              <w:t>е</w:t>
            </w:r>
            <w:r w:rsidRPr="00557A99">
              <w:rPr>
                <w:rFonts w:ascii="Narration SRB Regular" w:hAnsi="Narration SRB Regular"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Regular" w:hAnsi="Narration SRB Regular"/>
                <w:i/>
                <w:iCs/>
              </w:rPr>
              <w:t>имплементације</w:t>
            </w:r>
            <w:proofErr w:type="spellEnd"/>
            <w:r w:rsidRPr="00557A99">
              <w:rPr>
                <w:rFonts w:ascii="Narration SRB Regular" w:hAnsi="Narration SRB Regular"/>
                <w:i/>
                <w:iCs/>
              </w:rPr>
              <w:t xml:space="preserve">, у </w:t>
            </w:r>
            <w:proofErr w:type="spellStart"/>
            <w:r w:rsidRPr="00557A99">
              <w:rPr>
                <w:rFonts w:ascii="Narration SRB Regular" w:hAnsi="Narration SRB Regular"/>
                <w:i/>
                <w:iCs/>
              </w:rPr>
              <w:t>складу</w:t>
            </w:r>
            <w:proofErr w:type="spellEnd"/>
            <w:r w:rsidRPr="00557A99">
              <w:rPr>
                <w:rFonts w:ascii="Narration SRB Regular" w:hAnsi="Narration SRB Regular"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Regular" w:hAnsi="Narration SRB Regular"/>
                <w:i/>
                <w:iCs/>
              </w:rPr>
              <w:t>са</w:t>
            </w:r>
            <w:proofErr w:type="spellEnd"/>
            <w:r w:rsidRPr="00557A99">
              <w:rPr>
                <w:rFonts w:ascii="Narration SRB Regular" w:hAnsi="Narration SRB Regular"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Regular" w:hAnsi="Narration SRB Regular"/>
                <w:i/>
                <w:iCs/>
              </w:rPr>
              <w:t>дефинисаним</w:t>
            </w:r>
            <w:proofErr w:type="spellEnd"/>
            <w:r w:rsidRPr="00557A99">
              <w:rPr>
                <w:rFonts w:ascii="Narration SRB Regular" w:hAnsi="Narration SRB Regular"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Regular" w:hAnsi="Narration SRB Regular"/>
                <w:i/>
                <w:iCs/>
              </w:rPr>
              <w:t>роком</w:t>
            </w:r>
            <w:proofErr w:type="spellEnd"/>
            <w:r w:rsidRPr="00557A99">
              <w:rPr>
                <w:rFonts w:ascii="Narration SRB Regular" w:hAnsi="Narration SRB Regular"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Regular" w:hAnsi="Narration SRB Regular"/>
                <w:i/>
                <w:iCs/>
              </w:rPr>
              <w:t>реализације</w:t>
            </w:r>
            <w:proofErr w:type="spellEnd"/>
            <w:r w:rsidRPr="00557A99">
              <w:rPr>
                <w:rFonts w:ascii="Narration SRB Regular" w:hAnsi="Narration SRB Regular"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Regular" w:hAnsi="Narration SRB Regular"/>
                <w:i/>
                <w:iCs/>
              </w:rPr>
              <w:t>пројекта</w:t>
            </w:r>
            <w:proofErr w:type="spellEnd"/>
            <w:r w:rsidRPr="00557A99">
              <w:rPr>
                <w:rFonts w:ascii="Narration SRB Regular" w:hAnsi="Narration SRB Regular"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Regular" w:hAnsi="Narration SRB Regular"/>
                <w:i/>
                <w:iCs/>
              </w:rPr>
              <w:t>од</w:t>
            </w:r>
            <w:proofErr w:type="spellEnd"/>
            <w:r w:rsidRPr="00557A99">
              <w:rPr>
                <w:rFonts w:ascii="Narration SRB Regular" w:hAnsi="Narration SRB Regular"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Regular" w:hAnsi="Narration SRB Regular"/>
                <w:i/>
                <w:iCs/>
              </w:rPr>
              <w:t>месец</w:t>
            </w:r>
            <w:proofErr w:type="spellEnd"/>
            <w:r w:rsidRPr="00557A99">
              <w:rPr>
                <w:rFonts w:ascii="Narration SRB Regular" w:hAnsi="Narration SRB Regular"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Regular" w:hAnsi="Narration SRB Regular"/>
                <w:i/>
                <w:iCs/>
              </w:rPr>
              <w:t>дана</w:t>
            </w:r>
            <w:proofErr w:type="spellEnd"/>
            <w:r w:rsidRPr="00557A99">
              <w:rPr>
                <w:rFonts w:ascii="Narration SRB Regular" w:hAnsi="Narration SRB Regular"/>
                <w:i/>
                <w:iCs/>
              </w:rPr>
              <w:t xml:space="preserve"> </w:t>
            </w:r>
          </w:p>
          <w:p w14:paraId="7C3EAEAD" w14:textId="2AE63B1F" w:rsidR="00893D95" w:rsidRPr="00557A99" w:rsidRDefault="00893D95" w:rsidP="00893D95">
            <w:pPr>
              <w:jc w:val="both"/>
              <w:rPr>
                <w:rFonts w:ascii="Narration SRB Regular" w:hAnsi="Narration SRB Regular"/>
                <w:i/>
                <w:iCs/>
                <w:lang w:val="sr-Cyrl-RS"/>
              </w:rPr>
            </w:pPr>
            <w:r w:rsidRPr="00557A99">
              <w:rPr>
                <w:rFonts w:ascii="Narration SRB Regular" w:hAnsi="Narration SRB Regular"/>
                <w:i/>
                <w:iCs/>
              </w:rPr>
              <w:t>(</w:t>
            </w:r>
            <w:proofErr w:type="spellStart"/>
            <w:r w:rsidRPr="00557A99">
              <w:rPr>
                <w:rFonts w:ascii="Narration SRB Regular" w:hAnsi="Narration SRB Regular"/>
                <w:i/>
                <w:iCs/>
              </w:rPr>
              <w:t>до</w:t>
            </w:r>
            <w:proofErr w:type="spellEnd"/>
            <w:r w:rsidRPr="00557A99">
              <w:rPr>
                <w:rFonts w:ascii="Narration SRB Regular" w:hAnsi="Narration SRB Regular"/>
                <w:i/>
                <w:iCs/>
              </w:rPr>
              <w:t xml:space="preserve"> 450 речи).</w:t>
            </w:r>
          </w:p>
          <w:p w14:paraId="1C65C02B" w14:textId="77777777" w:rsidR="001C3EE3" w:rsidRPr="00557A99" w:rsidRDefault="001C3EE3" w:rsidP="000B4D3E">
            <w:pPr>
              <w:jc w:val="both"/>
              <w:rPr>
                <w:rFonts w:ascii="Narration SRB Regular" w:hAnsi="Narration SRB Regular"/>
                <w:bCs/>
                <w:lang w:val="sr-Latn-RS"/>
              </w:rPr>
            </w:pPr>
          </w:p>
          <w:p w14:paraId="2019FBC6" w14:textId="77777777" w:rsidR="00893D95" w:rsidRPr="00557A99" w:rsidRDefault="00893D95" w:rsidP="000B4D3E">
            <w:pPr>
              <w:jc w:val="both"/>
              <w:rPr>
                <w:rFonts w:ascii="Narration SRB Regular" w:hAnsi="Narration SRB Regular"/>
                <w:bCs/>
                <w:lang w:val="sr-Latn-RS"/>
              </w:rPr>
            </w:pPr>
          </w:p>
          <w:p w14:paraId="6B921A7A" w14:textId="77777777" w:rsidR="00893D95" w:rsidRPr="00557A99" w:rsidRDefault="00893D95" w:rsidP="000B4D3E">
            <w:pPr>
              <w:jc w:val="both"/>
              <w:rPr>
                <w:rFonts w:ascii="Narration SRB Regular" w:hAnsi="Narration SRB Regular"/>
                <w:bCs/>
                <w:lang w:val="sr-Latn-RS"/>
              </w:rPr>
            </w:pPr>
          </w:p>
          <w:p w14:paraId="5050784B" w14:textId="77777777" w:rsidR="00893D95" w:rsidRPr="00557A99" w:rsidRDefault="00893D95" w:rsidP="000B4D3E">
            <w:pPr>
              <w:jc w:val="both"/>
              <w:rPr>
                <w:rFonts w:ascii="Narration SRB Regular" w:hAnsi="Narration SRB Regular"/>
                <w:bCs/>
                <w:lang w:val="sr-Latn-RS"/>
              </w:rPr>
            </w:pPr>
          </w:p>
          <w:p w14:paraId="09002E23" w14:textId="77777777" w:rsidR="00893D95" w:rsidRPr="00557A99" w:rsidRDefault="00893D95" w:rsidP="000B4D3E">
            <w:pPr>
              <w:jc w:val="both"/>
              <w:rPr>
                <w:rFonts w:ascii="Narration SRB Regular" w:hAnsi="Narration SRB Regular"/>
                <w:bCs/>
                <w:lang w:val="sr-Latn-RS"/>
              </w:rPr>
            </w:pPr>
          </w:p>
          <w:p w14:paraId="72BF4668" w14:textId="77777777" w:rsidR="001C3EE3" w:rsidRPr="00557A99" w:rsidRDefault="001C3EE3" w:rsidP="000B4D3E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  <w:p w14:paraId="3AB9F5DD" w14:textId="77777777" w:rsidR="001C3EE3" w:rsidRPr="00557A99" w:rsidRDefault="001C3EE3" w:rsidP="000B4D3E">
            <w:pPr>
              <w:jc w:val="both"/>
              <w:rPr>
                <w:rFonts w:ascii="Narration SRB Regular" w:hAnsi="Narration SRB Regular"/>
                <w:bCs/>
                <w:lang w:val="sr-Latn-RS"/>
              </w:rPr>
            </w:pPr>
          </w:p>
          <w:p w14:paraId="41CD97D8" w14:textId="77777777" w:rsidR="00F7662E" w:rsidRPr="00557A99" w:rsidRDefault="00F7662E" w:rsidP="000B4D3E">
            <w:pPr>
              <w:jc w:val="both"/>
              <w:rPr>
                <w:rFonts w:ascii="Narration SRB Regular" w:hAnsi="Narration SRB Regular"/>
                <w:bCs/>
                <w:lang w:val="sr-Latn-RS"/>
              </w:rPr>
            </w:pPr>
          </w:p>
          <w:p w14:paraId="02DE2A67" w14:textId="77777777" w:rsidR="00893D95" w:rsidRDefault="00893D95" w:rsidP="000B4D3E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  <w:p w14:paraId="4515514F" w14:textId="77777777" w:rsidR="00557A99" w:rsidRPr="00CC7F37" w:rsidRDefault="00557A99" w:rsidP="000B4D3E">
            <w:pPr>
              <w:jc w:val="both"/>
              <w:rPr>
                <w:rFonts w:ascii="Narration SRB Regular" w:hAnsi="Narration SRB Regular"/>
                <w:bCs/>
              </w:rPr>
            </w:pPr>
          </w:p>
          <w:p w14:paraId="45B72374" w14:textId="7D181894" w:rsidR="001C3EE3" w:rsidRPr="00557A99" w:rsidRDefault="001C3EE3" w:rsidP="000B4D3E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</w:tr>
    </w:tbl>
    <w:p w14:paraId="0A350F4F" w14:textId="77777777" w:rsidR="00F7662E" w:rsidRPr="00557A99" w:rsidRDefault="00F7662E" w:rsidP="00F7662E">
      <w:pPr>
        <w:jc w:val="both"/>
        <w:rPr>
          <w:rFonts w:ascii="Narration SRB Regular" w:hAnsi="Narration SRB Regular"/>
          <w:lang w:val="sr-Latn-RS"/>
        </w:rPr>
      </w:pPr>
    </w:p>
    <w:p w14:paraId="19F755DC" w14:textId="77777777" w:rsidR="00CC7F37" w:rsidRDefault="00CC7F37" w:rsidP="001C3EE3">
      <w:pPr>
        <w:rPr>
          <w:rFonts w:ascii="Narration SRB Bold" w:hAnsi="Narration SRB Bold"/>
          <w:b/>
          <w:color w:val="385623" w:themeColor="accent6" w:themeShade="80"/>
          <w:sz w:val="24"/>
          <w:szCs w:val="24"/>
        </w:rPr>
      </w:pPr>
    </w:p>
    <w:p w14:paraId="2AD12DAD" w14:textId="77777777" w:rsidR="00CC7F37" w:rsidRDefault="00CC7F37" w:rsidP="001C3EE3">
      <w:pPr>
        <w:rPr>
          <w:rFonts w:ascii="Narration SRB Bold" w:hAnsi="Narration SRB Bold"/>
          <w:b/>
          <w:color w:val="385623" w:themeColor="accent6" w:themeShade="80"/>
          <w:sz w:val="24"/>
          <w:szCs w:val="24"/>
        </w:rPr>
      </w:pPr>
    </w:p>
    <w:p w14:paraId="560897C9" w14:textId="77777777" w:rsidR="00CC7F37" w:rsidRDefault="00CC7F37" w:rsidP="001C3EE3">
      <w:pPr>
        <w:rPr>
          <w:rFonts w:ascii="Narration SRB Bold" w:hAnsi="Narration SRB Bold"/>
          <w:b/>
          <w:color w:val="385623" w:themeColor="accent6" w:themeShade="80"/>
          <w:sz w:val="24"/>
          <w:szCs w:val="24"/>
        </w:rPr>
      </w:pPr>
    </w:p>
    <w:p w14:paraId="05F49D18" w14:textId="35D20B4F" w:rsidR="001C3EE3" w:rsidRPr="00557A99" w:rsidRDefault="001C3EE3" w:rsidP="001C3EE3">
      <w:pPr>
        <w:rPr>
          <w:rFonts w:ascii="Narration SRB Bold" w:hAnsi="Narration SRB Bold"/>
          <w:b/>
          <w:color w:val="385623" w:themeColor="accent6" w:themeShade="80"/>
          <w:sz w:val="24"/>
          <w:szCs w:val="24"/>
          <w:lang w:val="sr-Cyrl-RS"/>
        </w:rPr>
      </w:pPr>
      <w:r w:rsidRPr="00557A99">
        <w:rPr>
          <w:rFonts w:ascii="Narration SRB Bold" w:hAnsi="Narration SRB Bold"/>
          <w:b/>
          <w:color w:val="385623" w:themeColor="accent6" w:themeShade="80"/>
          <w:sz w:val="24"/>
          <w:szCs w:val="24"/>
          <w:lang w:val="sr-Cyrl-RS"/>
        </w:rPr>
        <w:t>Буџет пројекта</w:t>
      </w:r>
      <w:r w:rsidRPr="00557A99">
        <w:rPr>
          <w:rFonts w:ascii="Narration SRB Bold" w:hAnsi="Narration SRB Bold"/>
          <w:b/>
          <w:color w:val="385623" w:themeColor="accent6" w:themeShade="80"/>
          <w:sz w:val="24"/>
          <w:szCs w:val="24"/>
        </w:rPr>
        <w:t>:</w:t>
      </w:r>
    </w:p>
    <w:p w14:paraId="24A98AA4" w14:textId="0038512C" w:rsidR="001C3EE3" w:rsidRPr="00557A99" w:rsidRDefault="001C3EE3" w:rsidP="001C3EE3">
      <w:pPr>
        <w:rPr>
          <w:rFonts w:ascii="Narration SRB Italic" w:hAnsi="Narration SRB Italic"/>
          <w:b/>
          <w:i/>
          <w:iCs/>
          <w:color w:val="385623" w:themeColor="accent6" w:themeShade="80"/>
          <w:sz w:val="24"/>
          <w:szCs w:val="24"/>
          <w:lang w:val="sr-Cyrl-RS"/>
        </w:rPr>
      </w:pPr>
      <w:proofErr w:type="spellStart"/>
      <w:r w:rsidRPr="00557A99">
        <w:rPr>
          <w:rFonts w:ascii="Narration SRB Italic" w:hAnsi="Narration SRB Italic"/>
          <w:i/>
          <w:iCs/>
        </w:rPr>
        <w:t>Прецизна</w:t>
      </w:r>
      <w:proofErr w:type="spellEnd"/>
      <w:r w:rsidRPr="00557A99">
        <w:rPr>
          <w:rFonts w:ascii="Narration SRB Italic" w:hAnsi="Narration SRB Italic"/>
          <w:i/>
          <w:iCs/>
        </w:rPr>
        <w:t xml:space="preserve"> </w:t>
      </w:r>
      <w:proofErr w:type="spellStart"/>
      <w:r w:rsidRPr="00557A99">
        <w:rPr>
          <w:rFonts w:ascii="Narration SRB Italic" w:hAnsi="Narration SRB Italic"/>
          <w:i/>
          <w:iCs/>
        </w:rPr>
        <w:t>спецификација</w:t>
      </w:r>
      <w:proofErr w:type="spellEnd"/>
      <w:r w:rsidRPr="00557A99">
        <w:rPr>
          <w:rFonts w:ascii="Narration SRB Italic" w:hAnsi="Narration SRB Italic"/>
          <w:i/>
          <w:iCs/>
        </w:rPr>
        <w:t xml:space="preserve"> </w:t>
      </w:r>
      <w:proofErr w:type="spellStart"/>
      <w:r w:rsidRPr="00557A99">
        <w:rPr>
          <w:rFonts w:ascii="Narration SRB Italic" w:hAnsi="Narration SRB Italic"/>
          <w:i/>
          <w:iCs/>
        </w:rPr>
        <w:t>трошкова</w:t>
      </w:r>
      <w:proofErr w:type="spellEnd"/>
      <w:r w:rsidRPr="00557A99">
        <w:rPr>
          <w:rFonts w:ascii="Narration SRB Italic" w:hAnsi="Narration SRB Italic"/>
          <w:i/>
          <w:iCs/>
        </w:rPr>
        <w:t xml:space="preserve">. </w:t>
      </w:r>
      <w:proofErr w:type="spellStart"/>
      <w:r w:rsidRPr="00557A99">
        <w:rPr>
          <w:rFonts w:ascii="Narration SRB Italic" w:hAnsi="Narration SRB Italic"/>
          <w:i/>
          <w:iCs/>
        </w:rPr>
        <w:t>Буџет</w:t>
      </w:r>
      <w:proofErr w:type="spellEnd"/>
      <w:r w:rsidRPr="00557A99">
        <w:rPr>
          <w:rFonts w:ascii="Narration SRB Italic" w:hAnsi="Narration SRB Italic"/>
          <w:i/>
          <w:iCs/>
        </w:rPr>
        <w:t xml:space="preserve"> </w:t>
      </w:r>
      <w:proofErr w:type="spellStart"/>
      <w:r w:rsidRPr="00557A99">
        <w:rPr>
          <w:rFonts w:ascii="Narration SRB Italic" w:hAnsi="Narration SRB Italic"/>
          <w:i/>
          <w:iCs/>
        </w:rPr>
        <w:t>мора</w:t>
      </w:r>
      <w:proofErr w:type="spellEnd"/>
      <w:r w:rsidRPr="00557A99">
        <w:rPr>
          <w:rFonts w:ascii="Narration SRB Italic" w:hAnsi="Narration SRB Italic"/>
          <w:i/>
          <w:iCs/>
        </w:rPr>
        <w:t xml:space="preserve"> </w:t>
      </w:r>
      <w:proofErr w:type="spellStart"/>
      <w:r w:rsidRPr="00557A99">
        <w:rPr>
          <w:rFonts w:ascii="Narration SRB Italic" w:hAnsi="Narration SRB Italic"/>
          <w:i/>
          <w:iCs/>
        </w:rPr>
        <w:t>бити</w:t>
      </w:r>
      <w:proofErr w:type="spellEnd"/>
      <w:r w:rsidRPr="00557A99">
        <w:rPr>
          <w:rFonts w:ascii="Narration SRB Italic" w:hAnsi="Narration SRB Italic"/>
          <w:i/>
          <w:iCs/>
        </w:rPr>
        <w:t xml:space="preserve"> </w:t>
      </w:r>
      <w:proofErr w:type="spellStart"/>
      <w:r w:rsidRPr="00557A99">
        <w:rPr>
          <w:rFonts w:ascii="Narration SRB Italic" w:hAnsi="Narration SRB Italic"/>
          <w:i/>
          <w:iCs/>
        </w:rPr>
        <w:t>реалан</w:t>
      </w:r>
      <w:proofErr w:type="spellEnd"/>
      <w:r w:rsidRPr="00557A99">
        <w:rPr>
          <w:rFonts w:ascii="Narration SRB Italic" w:hAnsi="Narration SRB Italic"/>
          <w:i/>
          <w:iCs/>
        </w:rPr>
        <w:t xml:space="preserve"> и </w:t>
      </w:r>
      <w:proofErr w:type="spellStart"/>
      <w:r w:rsidRPr="00557A99">
        <w:rPr>
          <w:rFonts w:ascii="Narration SRB Italic" w:hAnsi="Narration SRB Italic"/>
          <w:i/>
          <w:iCs/>
        </w:rPr>
        <w:t>заснован</w:t>
      </w:r>
      <w:proofErr w:type="spellEnd"/>
      <w:r w:rsidRPr="00557A99">
        <w:rPr>
          <w:rFonts w:ascii="Narration SRB Italic" w:hAnsi="Narration SRB Italic"/>
          <w:i/>
          <w:iCs/>
        </w:rPr>
        <w:t xml:space="preserve"> </w:t>
      </w:r>
      <w:proofErr w:type="spellStart"/>
      <w:r w:rsidRPr="00557A99">
        <w:rPr>
          <w:rFonts w:ascii="Narration SRB Italic" w:hAnsi="Narration SRB Italic"/>
          <w:i/>
          <w:iCs/>
        </w:rPr>
        <w:t>на</w:t>
      </w:r>
      <w:proofErr w:type="spellEnd"/>
      <w:r w:rsidRPr="00557A99">
        <w:rPr>
          <w:rFonts w:ascii="Narration SRB Italic" w:hAnsi="Narration SRB Italic"/>
          <w:i/>
          <w:iCs/>
        </w:rPr>
        <w:t xml:space="preserve"> </w:t>
      </w:r>
      <w:proofErr w:type="spellStart"/>
      <w:r w:rsidRPr="00557A99">
        <w:rPr>
          <w:rFonts w:ascii="Narration SRB Italic" w:hAnsi="Narration SRB Italic"/>
          <w:i/>
          <w:iCs/>
        </w:rPr>
        <w:t>тржишним</w:t>
      </w:r>
      <w:proofErr w:type="spellEnd"/>
      <w:r w:rsidRPr="00557A99">
        <w:rPr>
          <w:rFonts w:ascii="Narration SRB Italic" w:hAnsi="Narration SRB Italic"/>
          <w:i/>
          <w:iCs/>
        </w:rPr>
        <w:t xml:space="preserve"> </w:t>
      </w:r>
      <w:proofErr w:type="spellStart"/>
      <w:r w:rsidRPr="00557A99">
        <w:rPr>
          <w:rFonts w:ascii="Narration SRB Italic" w:hAnsi="Narration SRB Italic"/>
          <w:i/>
          <w:iCs/>
        </w:rPr>
        <w:t>ценама</w:t>
      </w:r>
      <w:proofErr w:type="spellEnd"/>
      <w:r w:rsidRPr="00557A99">
        <w:rPr>
          <w:rFonts w:ascii="Narration SRB Italic" w:hAnsi="Narration SRB Italic"/>
          <w:i/>
          <w:iCs/>
          <w:lang w:val="sr-Cyrl-RS"/>
        </w:rPr>
        <w:t xml:space="preserve">. Табела се може модификовати по потребу, додати редови, итд. </w:t>
      </w:r>
    </w:p>
    <w:tbl>
      <w:tblPr>
        <w:tblW w:w="10490" w:type="dxa"/>
        <w:tblInd w:w="-57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51"/>
        <w:gridCol w:w="3118"/>
        <w:gridCol w:w="3402"/>
        <w:gridCol w:w="3119"/>
      </w:tblGrid>
      <w:tr w:rsidR="001C3EE3" w:rsidRPr="00557A99" w14:paraId="21C5BB93" w14:textId="77777777" w:rsidTr="003D6020">
        <w:trPr>
          <w:trHeight w:val="528"/>
        </w:trPr>
        <w:tc>
          <w:tcPr>
            <w:tcW w:w="851" w:type="dxa"/>
            <w:vAlign w:val="center"/>
          </w:tcPr>
          <w:p w14:paraId="17447984" w14:textId="68896459" w:rsidR="001C3EE3" w:rsidRPr="00557A99" w:rsidRDefault="001C3EE3" w:rsidP="001C3EE3">
            <w:pPr>
              <w:spacing w:after="0"/>
              <w:contextualSpacing/>
              <w:jc w:val="center"/>
              <w:rPr>
                <w:rFonts w:ascii="Narration SRB Regular" w:hAnsi="Narration SRB Regular"/>
                <w:b/>
                <w:lang w:val="sr-Cyrl-RS"/>
              </w:rPr>
            </w:pPr>
            <w:r w:rsidRPr="00557A99">
              <w:rPr>
                <w:rFonts w:ascii="Narration SRB Regular" w:hAnsi="Narration SRB Regular"/>
                <w:b/>
                <w:lang w:val="sr-Cyrl-RS"/>
              </w:rPr>
              <w:t>РБ</w:t>
            </w:r>
          </w:p>
        </w:tc>
        <w:tc>
          <w:tcPr>
            <w:tcW w:w="3118" w:type="dxa"/>
            <w:vAlign w:val="center"/>
          </w:tcPr>
          <w:p w14:paraId="38F67F57" w14:textId="1CCBFDBF" w:rsidR="001C3EE3" w:rsidRPr="00557A99" w:rsidRDefault="001C3EE3" w:rsidP="001C3EE3">
            <w:pPr>
              <w:spacing w:after="0"/>
              <w:contextualSpacing/>
              <w:jc w:val="center"/>
              <w:rPr>
                <w:rFonts w:ascii="Narration SRB Regular" w:hAnsi="Narration SRB Regular"/>
                <w:b/>
                <w:lang w:val="sr-Cyrl-RS"/>
              </w:rPr>
            </w:pPr>
            <w:r w:rsidRPr="00557A99">
              <w:rPr>
                <w:rFonts w:ascii="Narration SRB Regular" w:hAnsi="Narration SRB Regular"/>
                <w:b/>
                <w:lang w:val="sr-Cyrl-RS"/>
              </w:rPr>
              <w:t>Врста трошка</w:t>
            </w:r>
          </w:p>
        </w:tc>
        <w:tc>
          <w:tcPr>
            <w:tcW w:w="3402" w:type="dxa"/>
            <w:vAlign w:val="center"/>
          </w:tcPr>
          <w:p w14:paraId="638003E5" w14:textId="7A4F1E4E" w:rsidR="001C3EE3" w:rsidRPr="00557A99" w:rsidRDefault="001C3EE3" w:rsidP="001C3EE3">
            <w:pPr>
              <w:spacing w:after="0"/>
              <w:contextualSpacing/>
              <w:jc w:val="center"/>
              <w:rPr>
                <w:rFonts w:ascii="Narration SRB Regular" w:hAnsi="Narration SRB Regular"/>
                <w:b/>
                <w:lang w:val="sr-Cyrl-RS"/>
              </w:rPr>
            </w:pPr>
            <w:r w:rsidRPr="00557A99">
              <w:rPr>
                <w:rFonts w:ascii="Narration SRB Regular" w:hAnsi="Narration SRB Regular"/>
                <w:b/>
                <w:lang w:val="sr-Cyrl-RS"/>
              </w:rPr>
              <w:t>Опис</w:t>
            </w:r>
          </w:p>
        </w:tc>
        <w:tc>
          <w:tcPr>
            <w:tcW w:w="3119" w:type="dxa"/>
            <w:vAlign w:val="center"/>
          </w:tcPr>
          <w:p w14:paraId="077B5703" w14:textId="6C9A14DB" w:rsidR="001C3EE3" w:rsidRPr="00557A99" w:rsidRDefault="001C3EE3" w:rsidP="001C3EE3">
            <w:pPr>
              <w:spacing w:after="0"/>
              <w:contextualSpacing/>
              <w:jc w:val="center"/>
              <w:rPr>
                <w:rFonts w:ascii="Narration SRB Regular" w:hAnsi="Narration SRB Regular"/>
                <w:b/>
                <w:lang w:val="sr-Cyrl-RS"/>
              </w:rPr>
            </w:pPr>
            <w:r w:rsidRPr="00557A99">
              <w:rPr>
                <w:rFonts w:ascii="Narration SRB Regular" w:hAnsi="Narration SRB Regular"/>
                <w:b/>
                <w:lang w:val="sr-Cyrl-RS"/>
              </w:rPr>
              <w:t>Износ (РСД)</w:t>
            </w:r>
          </w:p>
        </w:tc>
      </w:tr>
      <w:tr w:rsidR="001C3EE3" w:rsidRPr="00557A99" w14:paraId="6E46352B" w14:textId="77777777" w:rsidTr="003D6020">
        <w:trPr>
          <w:trHeight w:val="457"/>
        </w:trPr>
        <w:tc>
          <w:tcPr>
            <w:tcW w:w="851" w:type="dxa"/>
            <w:vAlign w:val="center"/>
          </w:tcPr>
          <w:p w14:paraId="449D9DE0" w14:textId="1B791652" w:rsidR="001C3EE3" w:rsidRPr="00557A99" w:rsidRDefault="001C3EE3" w:rsidP="001C3EE3">
            <w:pPr>
              <w:jc w:val="center"/>
              <w:rPr>
                <w:rFonts w:ascii="Narration SRB Regular" w:hAnsi="Narration SRB Regular"/>
                <w:b/>
                <w:lang w:val="sr-Cyrl-RS"/>
              </w:rPr>
            </w:pPr>
            <w:r w:rsidRPr="00557A99">
              <w:rPr>
                <w:rFonts w:ascii="Narration SRB Regular" w:hAnsi="Narration SRB Regular"/>
                <w:b/>
                <w:lang w:val="sr-Cyrl-RS"/>
              </w:rPr>
              <w:t>1</w:t>
            </w:r>
          </w:p>
        </w:tc>
        <w:tc>
          <w:tcPr>
            <w:tcW w:w="3118" w:type="dxa"/>
            <w:vAlign w:val="center"/>
          </w:tcPr>
          <w:p w14:paraId="6DBE7303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3E4F35B9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119" w:type="dxa"/>
            <w:vAlign w:val="center"/>
          </w:tcPr>
          <w:p w14:paraId="7FCCC8F4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</w:tr>
      <w:tr w:rsidR="001C3EE3" w:rsidRPr="00557A99" w14:paraId="5068CC49" w14:textId="77777777" w:rsidTr="003D6020">
        <w:trPr>
          <w:trHeight w:val="444"/>
        </w:trPr>
        <w:tc>
          <w:tcPr>
            <w:tcW w:w="851" w:type="dxa"/>
            <w:vAlign w:val="center"/>
          </w:tcPr>
          <w:p w14:paraId="3A60A5C7" w14:textId="39EBD071" w:rsidR="001C3EE3" w:rsidRPr="00557A99" w:rsidRDefault="001C3EE3" w:rsidP="001C3EE3">
            <w:pPr>
              <w:jc w:val="center"/>
              <w:rPr>
                <w:rFonts w:ascii="Narration SRB Regular" w:hAnsi="Narration SRB Regular"/>
                <w:b/>
                <w:lang w:val="sr-Cyrl-RS"/>
              </w:rPr>
            </w:pPr>
            <w:r w:rsidRPr="00557A99">
              <w:rPr>
                <w:rFonts w:ascii="Narration SRB Regular" w:hAnsi="Narration SRB Regular"/>
                <w:b/>
                <w:lang w:val="sr-Cyrl-RS"/>
              </w:rPr>
              <w:t>2</w:t>
            </w:r>
          </w:p>
        </w:tc>
        <w:tc>
          <w:tcPr>
            <w:tcW w:w="3118" w:type="dxa"/>
            <w:vAlign w:val="center"/>
          </w:tcPr>
          <w:p w14:paraId="28C4A899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1B84BF3D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119" w:type="dxa"/>
            <w:vAlign w:val="center"/>
          </w:tcPr>
          <w:p w14:paraId="4EA94FD7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</w:tr>
      <w:tr w:rsidR="001C3EE3" w:rsidRPr="00557A99" w14:paraId="1A476B10" w14:textId="77777777" w:rsidTr="003D6020">
        <w:trPr>
          <w:trHeight w:val="457"/>
        </w:trPr>
        <w:tc>
          <w:tcPr>
            <w:tcW w:w="851" w:type="dxa"/>
            <w:vAlign w:val="center"/>
          </w:tcPr>
          <w:p w14:paraId="7835C72C" w14:textId="26A857D8" w:rsidR="001C3EE3" w:rsidRPr="00557A99" w:rsidRDefault="001C3EE3" w:rsidP="001C3EE3">
            <w:pPr>
              <w:jc w:val="center"/>
              <w:rPr>
                <w:rFonts w:ascii="Narration SRB Regular" w:hAnsi="Narration SRB Regular"/>
                <w:b/>
                <w:lang w:val="sr-Cyrl-RS"/>
              </w:rPr>
            </w:pPr>
            <w:r w:rsidRPr="00557A99">
              <w:rPr>
                <w:rFonts w:ascii="Narration SRB Regular" w:hAnsi="Narration SRB Regular"/>
                <w:b/>
                <w:lang w:val="sr-Cyrl-RS"/>
              </w:rPr>
              <w:t>3</w:t>
            </w:r>
          </w:p>
        </w:tc>
        <w:tc>
          <w:tcPr>
            <w:tcW w:w="3118" w:type="dxa"/>
            <w:vAlign w:val="center"/>
          </w:tcPr>
          <w:p w14:paraId="4226E19D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68AA1CF9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119" w:type="dxa"/>
            <w:vAlign w:val="center"/>
          </w:tcPr>
          <w:p w14:paraId="61266D99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</w:tr>
      <w:tr w:rsidR="001C3EE3" w:rsidRPr="00557A99" w14:paraId="7BD66B42" w14:textId="77777777" w:rsidTr="003D6020">
        <w:trPr>
          <w:trHeight w:val="457"/>
        </w:trPr>
        <w:tc>
          <w:tcPr>
            <w:tcW w:w="851" w:type="dxa"/>
            <w:vAlign w:val="center"/>
          </w:tcPr>
          <w:p w14:paraId="28A22E80" w14:textId="233EB650" w:rsidR="001C3EE3" w:rsidRPr="00557A99" w:rsidRDefault="001C3EE3" w:rsidP="001C3EE3">
            <w:pPr>
              <w:jc w:val="center"/>
              <w:rPr>
                <w:rFonts w:ascii="Narration SRB Regular" w:hAnsi="Narration SRB Regular"/>
                <w:b/>
                <w:lang w:val="sr-Cyrl-RS"/>
              </w:rPr>
            </w:pPr>
            <w:r w:rsidRPr="00557A99">
              <w:rPr>
                <w:rFonts w:ascii="Narration SRB Regular" w:hAnsi="Narration SRB Regular"/>
                <w:b/>
                <w:lang w:val="sr-Cyrl-RS"/>
              </w:rPr>
              <w:t>4</w:t>
            </w:r>
          </w:p>
        </w:tc>
        <w:tc>
          <w:tcPr>
            <w:tcW w:w="3118" w:type="dxa"/>
            <w:vAlign w:val="center"/>
          </w:tcPr>
          <w:p w14:paraId="70DEB27F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2A72B5B6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119" w:type="dxa"/>
            <w:vAlign w:val="center"/>
          </w:tcPr>
          <w:p w14:paraId="0DB1DF76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</w:tr>
      <w:tr w:rsidR="001C3EE3" w:rsidRPr="00557A99" w14:paraId="30FA982A" w14:textId="77777777" w:rsidTr="003D6020">
        <w:trPr>
          <w:trHeight w:val="457"/>
        </w:trPr>
        <w:tc>
          <w:tcPr>
            <w:tcW w:w="851" w:type="dxa"/>
            <w:vAlign w:val="center"/>
          </w:tcPr>
          <w:p w14:paraId="10E92A4D" w14:textId="37E4E16C" w:rsidR="001C3EE3" w:rsidRPr="00557A99" w:rsidRDefault="001C3EE3" w:rsidP="001C3EE3">
            <w:pPr>
              <w:jc w:val="center"/>
              <w:rPr>
                <w:rFonts w:ascii="Narration SRB Regular" w:hAnsi="Narration SRB Regular"/>
                <w:b/>
                <w:lang w:val="sr-Cyrl-RS"/>
              </w:rPr>
            </w:pPr>
            <w:r w:rsidRPr="00557A99">
              <w:rPr>
                <w:rFonts w:ascii="Narration SRB Regular" w:hAnsi="Narration SRB Regular"/>
                <w:b/>
                <w:lang w:val="sr-Cyrl-RS"/>
              </w:rPr>
              <w:t>5</w:t>
            </w:r>
          </w:p>
        </w:tc>
        <w:tc>
          <w:tcPr>
            <w:tcW w:w="3118" w:type="dxa"/>
            <w:vAlign w:val="center"/>
          </w:tcPr>
          <w:p w14:paraId="5C088810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4E58C193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119" w:type="dxa"/>
            <w:vAlign w:val="center"/>
          </w:tcPr>
          <w:p w14:paraId="3E071698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</w:tr>
      <w:tr w:rsidR="001C3EE3" w:rsidRPr="00557A99" w14:paraId="02AA022E" w14:textId="77777777" w:rsidTr="003D6020">
        <w:trPr>
          <w:trHeight w:val="457"/>
        </w:trPr>
        <w:tc>
          <w:tcPr>
            <w:tcW w:w="851" w:type="dxa"/>
            <w:vAlign w:val="center"/>
          </w:tcPr>
          <w:p w14:paraId="3584C1BA" w14:textId="62A8B536" w:rsidR="001C3EE3" w:rsidRPr="00557A99" w:rsidRDefault="001C3EE3" w:rsidP="001C3EE3">
            <w:pPr>
              <w:jc w:val="center"/>
              <w:rPr>
                <w:rFonts w:ascii="Narration SRB Regular" w:hAnsi="Narration SRB Regular"/>
                <w:b/>
                <w:lang w:val="sr-Cyrl-RS"/>
              </w:rPr>
            </w:pPr>
            <w:r w:rsidRPr="00557A99">
              <w:rPr>
                <w:rFonts w:ascii="Narration SRB Regular" w:hAnsi="Narration SRB Regular"/>
                <w:b/>
                <w:lang w:val="sr-Cyrl-RS"/>
              </w:rPr>
              <w:t>6</w:t>
            </w:r>
          </w:p>
        </w:tc>
        <w:tc>
          <w:tcPr>
            <w:tcW w:w="3118" w:type="dxa"/>
            <w:vAlign w:val="center"/>
          </w:tcPr>
          <w:p w14:paraId="4108C421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0858EB60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119" w:type="dxa"/>
            <w:vAlign w:val="center"/>
          </w:tcPr>
          <w:p w14:paraId="564A7CFE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</w:tr>
      <w:tr w:rsidR="001C3EE3" w:rsidRPr="00557A99" w14:paraId="275D8751" w14:textId="77777777" w:rsidTr="003D6020">
        <w:trPr>
          <w:trHeight w:val="457"/>
        </w:trPr>
        <w:tc>
          <w:tcPr>
            <w:tcW w:w="851" w:type="dxa"/>
            <w:vAlign w:val="center"/>
          </w:tcPr>
          <w:p w14:paraId="484BB3F0" w14:textId="7D3CD5AB" w:rsidR="001C3EE3" w:rsidRPr="00557A99" w:rsidRDefault="001C3EE3" w:rsidP="001C3EE3">
            <w:pPr>
              <w:jc w:val="center"/>
              <w:rPr>
                <w:rFonts w:ascii="Narration SRB Regular" w:hAnsi="Narration SRB Regular"/>
                <w:b/>
                <w:lang w:val="sr-Cyrl-RS"/>
              </w:rPr>
            </w:pPr>
            <w:r w:rsidRPr="00557A99">
              <w:rPr>
                <w:rFonts w:ascii="Narration SRB Regular" w:hAnsi="Narration SRB Regular"/>
                <w:b/>
                <w:lang w:val="sr-Cyrl-RS"/>
              </w:rPr>
              <w:t>7</w:t>
            </w:r>
          </w:p>
        </w:tc>
        <w:tc>
          <w:tcPr>
            <w:tcW w:w="3118" w:type="dxa"/>
            <w:vAlign w:val="center"/>
          </w:tcPr>
          <w:p w14:paraId="1B42CA8B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6C60ED7E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119" w:type="dxa"/>
            <w:vAlign w:val="center"/>
          </w:tcPr>
          <w:p w14:paraId="5D83E10D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</w:tr>
      <w:tr w:rsidR="001C3EE3" w:rsidRPr="00557A99" w14:paraId="5D6523CF" w14:textId="77777777" w:rsidTr="003D6020">
        <w:trPr>
          <w:trHeight w:val="457"/>
        </w:trPr>
        <w:tc>
          <w:tcPr>
            <w:tcW w:w="851" w:type="dxa"/>
            <w:vAlign w:val="center"/>
          </w:tcPr>
          <w:p w14:paraId="5624759A" w14:textId="21DE0765" w:rsidR="001C3EE3" w:rsidRPr="00557A99" w:rsidRDefault="001C3EE3" w:rsidP="001C3EE3">
            <w:pPr>
              <w:jc w:val="center"/>
              <w:rPr>
                <w:rFonts w:ascii="Narration SRB Regular" w:hAnsi="Narration SRB Regular"/>
                <w:b/>
                <w:lang w:val="sr-Cyrl-RS"/>
              </w:rPr>
            </w:pPr>
            <w:r w:rsidRPr="00557A99">
              <w:rPr>
                <w:rFonts w:ascii="Narration SRB Regular" w:hAnsi="Narration SRB Regular"/>
                <w:b/>
                <w:lang w:val="sr-Cyrl-RS"/>
              </w:rPr>
              <w:t>8</w:t>
            </w:r>
          </w:p>
        </w:tc>
        <w:tc>
          <w:tcPr>
            <w:tcW w:w="3118" w:type="dxa"/>
            <w:vAlign w:val="center"/>
          </w:tcPr>
          <w:p w14:paraId="4FC0711B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24C002AF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119" w:type="dxa"/>
            <w:vAlign w:val="center"/>
          </w:tcPr>
          <w:p w14:paraId="7533C04C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</w:tr>
      <w:tr w:rsidR="001C3EE3" w:rsidRPr="00557A99" w14:paraId="1F4AAC44" w14:textId="77777777" w:rsidTr="003D6020">
        <w:trPr>
          <w:trHeight w:val="444"/>
        </w:trPr>
        <w:tc>
          <w:tcPr>
            <w:tcW w:w="851" w:type="dxa"/>
            <w:vAlign w:val="center"/>
          </w:tcPr>
          <w:p w14:paraId="344F4BB4" w14:textId="0EBF72FD" w:rsidR="001C3EE3" w:rsidRPr="00557A99" w:rsidRDefault="001C3EE3" w:rsidP="001C3EE3">
            <w:pPr>
              <w:jc w:val="center"/>
              <w:rPr>
                <w:rFonts w:ascii="Narration SRB Regular" w:hAnsi="Narration SRB Regular"/>
                <w:b/>
                <w:lang w:val="sr-Cyrl-RS"/>
              </w:rPr>
            </w:pPr>
            <w:r w:rsidRPr="00557A99">
              <w:rPr>
                <w:rFonts w:ascii="Narration SRB Regular" w:hAnsi="Narration SRB Regular"/>
                <w:b/>
                <w:lang w:val="sr-Cyrl-RS"/>
              </w:rPr>
              <w:t>9</w:t>
            </w:r>
          </w:p>
        </w:tc>
        <w:tc>
          <w:tcPr>
            <w:tcW w:w="3118" w:type="dxa"/>
            <w:vAlign w:val="center"/>
          </w:tcPr>
          <w:p w14:paraId="6117FF92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70B4734E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119" w:type="dxa"/>
            <w:vAlign w:val="center"/>
          </w:tcPr>
          <w:p w14:paraId="55B86D6C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</w:tr>
      <w:tr w:rsidR="001C3EE3" w:rsidRPr="00557A99" w14:paraId="68AAF4B6" w14:textId="77777777" w:rsidTr="003D6020">
        <w:trPr>
          <w:trHeight w:val="457"/>
        </w:trPr>
        <w:tc>
          <w:tcPr>
            <w:tcW w:w="851" w:type="dxa"/>
            <w:vAlign w:val="center"/>
          </w:tcPr>
          <w:p w14:paraId="22A14E45" w14:textId="7B74D98B" w:rsidR="001C3EE3" w:rsidRPr="00557A99" w:rsidRDefault="001C3EE3" w:rsidP="001C3EE3">
            <w:pPr>
              <w:jc w:val="center"/>
              <w:rPr>
                <w:rFonts w:ascii="Narration SRB Regular" w:hAnsi="Narration SRB Regular"/>
                <w:b/>
                <w:lang w:val="sr-Cyrl-RS"/>
              </w:rPr>
            </w:pPr>
            <w:r w:rsidRPr="00557A99">
              <w:rPr>
                <w:rFonts w:ascii="Narration SRB Regular" w:hAnsi="Narration SRB Regular"/>
                <w:b/>
                <w:lang w:val="sr-Cyrl-RS"/>
              </w:rPr>
              <w:t>10</w:t>
            </w:r>
          </w:p>
        </w:tc>
        <w:tc>
          <w:tcPr>
            <w:tcW w:w="3118" w:type="dxa"/>
            <w:vAlign w:val="center"/>
          </w:tcPr>
          <w:p w14:paraId="214465DD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402" w:type="dxa"/>
            <w:vAlign w:val="center"/>
          </w:tcPr>
          <w:p w14:paraId="58049CFC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  <w:tc>
          <w:tcPr>
            <w:tcW w:w="3119" w:type="dxa"/>
            <w:vAlign w:val="center"/>
          </w:tcPr>
          <w:p w14:paraId="4407573F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Cs/>
                <w:lang w:val="sr-Cyrl-RS"/>
              </w:rPr>
            </w:pPr>
          </w:p>
        </w:tc>
      </w:tr>
      <w:tr w:rsidR="001C3EE3" w:rsidRPr="00557A99" w14:paraId="1D7B3D5E" w14:textId="77777777" w:rsidTr="003D6020">
        <w:trPr>
          <w:trHeight w:val="457"/>
        </w:trPr>
        <w:tc>
          <w:tcPr>
            <w:tcW w:w="7371" w:type="dxa"/>
            <w:gridSpan w:val="3"/>
            <w:vAlign w:val="center"/>
          </w:tcPr>
          <w:p w14:paraId="27877AAB" w14:textId="77777777" w:rsidR="001C3EE3" w:rsidRPr="00557A99" w:rsidRDefault="001C3EE3" w:rsidP="00F93045">
            <w:pPr>
              <w:jc w:val="both"/>
              <w:rPr>
                <w:rFonts w:ascii="Narration SRB Regular" w:hAnsi="Narration SRB Regular"/>
                <w:b/>
                <w:bCs/>
                <w:lang w:val="sr-Cyrl-RS"/>
              </w:rPr>
            </w:pPr>
            <w:r w:rsidRPr="00557A99">
              <w:rPr>
                <w:rFonts w:ascii="Narration SRB Regular" w:hAnsi="Narration SRB Regular"/>
                <w:b/>
                <w:bCs/>
                <w:lang w:val="sr-Cyrl-RS"/>
              </w:rPr>
              <w:t>Укупно:</w:t>
            </w:r>
          </w:p>
        </w:tc>
        <w:tc>
          <w:tcPr>
            <w:tcW w:w="3119" w:type="dxa"/>
            <w:vAlign w:val="center"/>
          </w:tcPr>
          <w:p w14:paraId="6C6944A4" w14:textId="1E4A6814" w:rsidR="001C3EE3" w:rsidRPr="00557A99" w:rsidRDefault="001C3EE3" w:rsidP="00F93045">
            <w:pPr>
              <w:jc w:val="both"/>
              <w:rPr>
                <w:rFonts w:ascii="Narration SRB Regular" w:hAnsi="Narration SRB Regular"/>
                <w:b/>
                <w:bCs/>
                <w:lang w:val="sr-Cyrl-RS"/>
              </w:rPr>
            </w:pPr>
          </w:p>
        </w:tc>
      </w:tr>
    </w:tbl>
    <w:p w14:paraId="26D64A7E" w14:textId="77777777" w:rsidR="001C3EE3" w:rsidRPr="00557A99" w:rsidRDefault="001C3EE3" w:rsidP="00D05C77">
      <w:pPr>
        <w:pStyle w:val="ListParagraph"/>
        <w:ind w:left="1080"/>
        <w:jc w:val="both"/>
        <w:rPr>
          <w:rFonts w:ascii="Narration SRB Regular" w:hAnsi="Narration SRB Regular"/>
          <w:lang w:val="sr-Cyrl-RS"/>
        </w:rPr>
      </w:pPr>
    </w:p>
    <w:p w14:paraId="3B74FC8A" w14:textId="3A1584B1" w:rsidR="001C3EE3" w:rsidRPr="00557A99" w:rsidRDefault="001C3EE3" w:rsidP="001C3EE3">
      <w:pPr>
        <w:rPr>
          <w:rFonts w:ascii="Narration SRB Bold" w:hAnsi="Narration SRB Bold"/>
          <w:b/>
          <w:color w:val="385623" w:themeColor="accent6" w:themeShade="80"/>
          <w:sz w:val="24"/>
          <w:szCs w:val="24"/>
        </w:rPr>
      </w:pPr>
      <w:r w:rsidRPr="00557A99">
        <w:rPr>
          <w:rFonts w:ascii="Narration SRB Bold" w:hAnsi="Narration SRB Bold"/>
          <w:b/>
          <w:color w:val="385623" w:themeColor="accent6" w:themeShade="80"/>
          <w:sz w:val="24"/>
          <w:szCs w:val="24"/>
          <w:lang w:val="sr-Cyrl-RS"/>
        </w:rPr>
        <w:t>Напомене</w:t>
      </w:r>
      <w:r w:rsidRPr="00557A99">
        <w:rPr>
          <w:rFonts w:ascii="Narration SRB Bold" w:hAnsi="Narration SRB Bold"/>
          <w:b/>
          <w:color w:val="385623" w:themeColor="accent6" w:themeShade="80"/>
          <w:sz w:val="24"/>
          <w:szCs w:val="24"/>
        </w:rPr>
        <w:t>:</w:t>
      </w:r>
    </w:p>
    <w:tbl>
      <w:tblPr>
        <w:tblW w:w="10490" w:type="dxa"/>
        <w:tblInd w:w="-57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90"/>
      </w:tblGrid>
      <w:tr w:rsidR="001C3EE3" w:rsidRPr="00557A99" w14:paraId="2BCBC327" w14:textId="77777777" w:rsidTr="00F7662E">
        <w:tc>
          <w:tcPr>
            <w:tcW w:w="10490" w:type="dxa"/>
          </w:tcPr>
          <w:p w14:paraId="12002D05" w14:textId="3D048002" w:rsidR="001C3EE3" w:rsidRPr="00557A99" w:rsidRDefault="00F7662E" w:rsidP="001C3EE3">
            <w:pPr>
              <w:jc w:val="both"/>
              <w:rPr>
                <w:rFonts w:ascii="Narration SRB Italic" w:hAnsi="Narration SRB Italic"/>
                <w:bCs/>
                <w:i/>
                <w:iCs/>
                <w:lang w:val="sr-Cyrl-RS"/>
              </w:rPr>
            </w:pPr>
            <w:proofErr w:type="spellStart"/>
            <w:r w:rsidRPr="00557A99">
              <w:rPr>
                <w:rFonts w:ascii="Narration SRB Italic" w:hAnsi="Narration SRB Italic"/>
                <w:bCs/>
                <w:i/>
                <w:iCs/>
              </w:rPr>
              <w:t>Додатне</w:t>
            </w:r>
            <w:proofErr w:type="spellEnd"/>
            <w:r w:rsidRPr="00557A99">
              <w:rPr>
                <w:rFonts w:ascii="Narration SRB Italic" w:hAnsi="Narration SRB Italic"/>
                <w:bCs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Italic" w:hAnsi="Narration SRB Italic"/>
                <w:bCs/>
                <w:i/>
                <w:iCs/>
              </w:rPr>
              <w:t>напомене</w:t>
            </w:r>
            <w:proofErr w:type="spellEnd"/>
            <w:r w:rsidRPr="00557A99">
              <w:rPr>
                <w:rFonts w:ascii="Narration SRB Italic" w:hAnsi="Narration SRB Italic"/>
                <w:bCs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Italic" w:hAnsi="Narration SRB Italic"/>
                <w:bCs/>
                <w:i/>
                <w:iCs/>
              </w:rPr>
              <w:t>које</w:t>
            </w:r>
            <w:proofErr w:type="spellEnd"/>
            <w:r w:rsidRPr="00557A99">
              <w:rPr>
                <w:rFonts w:ascii="Narration SRB Italic" w:hAnsi="Narration SRB Italic"/>
                <w:bCs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Italic" w:hAnsi="Narration SRB Italic"/>
                <w:bCs/>
                <w:i/>
                <w:iCs/>
              </w:rPr>
              <w:t>могу</w:t>
            </w:r>
            <w:proofErr w:type="spellEnd"/>
            <w:r w:rsidRPr="00557A99">
              <w:rPr>
                <w:rFonts w:ascii="Narration SRB Italic" w:hAnsi="Narration SRB Italic"/>
                <w:bCs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Italic" w:hAnsi="Narration SRB Italic"/>
                <w:bCs/>
                <w:i/>
                <w:iCs/>
              </w:rPr>
              <w:t>бити</w:t>
            </w:r>
            <w:proofErr w:type="spellEnd"/>
            <w:r w:rsidRPr="00557A99">
              <w:rPr>
                <w:rFonts w:ascii="Narration SRB Italic" w:hAnsi="Narration SRB Italic"/>
                <w:bCs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Italic" w:hAnsi="Narration SRB Italic"/>
                <w:bCs/>
                <w:i/>
                <w:iCs/>
              </w:rPr>
              <w:t>од</w:t>
            </w:r>
            <w:proofErr w:type="spellEnd"/>
            <w:r w:rsidRPr="00557A99">
              <w:rPr>
                <w:rFonts w:ascii="Narration SRB Italic" w:hAnsi="Narration SRB Italic"/>
                <w:bCs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Italic" w:hAnsi="Narration SRB Italic"/>
                <w:bCs/>
                <w:i/>
                <w:iCs/>
              </w:rPr>
              <w:t>значаја</w:t>
            </w:r>
            <w:proofErr w:type="spellEnd"/>
            <w:r w:rsidRPr="00557A99">
              <w:rPr>
                <w:rFonts w:ascii="Narration SRB Italic" w:hAnsi="Narration SRB Italic"/>
                <w:bCs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Italic" w:hAnsi="Narration SRB Italic"/>
                <w:bCs/>
                <w:i/>
                <w:iCs/>
              </w:rPr>
              <w:t>за</w:t>
            </w:r>
            <w:proofErr w:type="spellEnd"/>
            <w:r w:rsidRPr="00557A99">
              <w:rPr>
                <w:rFonts w:ascii="Narration SRB Italic" w:hAnsi="Narration SRB Italic"/>
                <w:bCs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Italic" w:hAnsi="Narration SRB Italic"/>
                <w:bCs/>
                <w:i/>
                <w:iCs/>
              </w:rPr>
              <w:t>реализацију</w:t>
            </w:r>
            <w:proofErr w:type="spellEnd"/>
            <w:r w:rsidRPr="00557A99">
              <w:rPr>
                <w:rFonts w:ascii="Narration SRB Italic" w:hAnsi="Narration SRB Italic"/>
                <w:bCs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Italic" w:hAnsi="Narration SRB Italic"/>
                <w:bCs/>
                <w:i/>
                <w:iCs/>
              </w:rPr>
              <w:t>пројекта</w:t>
            </w:r>
            <w:proofErr w:type="spellEnd"/>
            <w:r w:rsidRPr="00557A99">
              <w:rPr>
                <w:rFonts w:ascii="Narration SRB Italic" w:hAnsi="Narration SRB Italic"/>
                <w:bCs/>
                <w:i/>
                <w:iCs/>
              </w:rPr>
              <w:t xml:space="preserve"> (</w:t>
            </w:r>
            <w:proofErr w:type="spellStart"/>
            <w:r w:rsidRPr="00557A99">
              <w:rPr>
                <w:rFonts w:ascii="Narration SRB Italic" w:hAnsi="Narration SRB Italic"/>
                <w:bCs/>
                <w:i/>
                <w:iCs/>
              </w:rPr>
              <w:t>уколико</w:t>
            </w:r>
            <w:proofErr w:type="spellEnd"/>
            <w:r w:rsidRPr="00557A99">
              <w:rPr>
                <w:rFonts w:ascii="Narration SRB Italic" w:hAnsi="Narration SRB Italic"/>
                <w:bCs/>
                <w:i/>
                <w:iCs/>
              </w:rPr>
              <w:t xml:space="preserve"> </w:t>
            </w:r>
            <w:proofErr w:type="spellStart"/>
            <w:r w:rsidRPr="00557A99">
              <w:rPr>
                <w:rFonts w:ascii="Narration SRB Italic" w:hAnsi="Narration SRB Italic"/>
                <w:bCs/>
                <w:i/>
                <w:iCs/>
              </w:rPr>
              <w:t>постоје</w:t>
            </w:r>
            <w:proofErr w:type="spellEnd"/>
            <w:r w:rsidRPr="00557A99">
              <w:rPr>
                <w:rFonts w:ascii="Narration SRB Italic" w:hAnsi="Narration SRB Italic"/>
                <w:bCs/>
                <w:i/>
                <w:iCs/>
              </w:rPr>
              <w:t>).</w:t>
            </w:r>
          </w:p>
        </w:tc>
      </w:tr>
    </w:tbl>
    <w:p w14:paraId="19891846" w14:textId="77777777" w:rsidR="001C3EE3" w:rsidRPr="00557A99" w:rsidRDefault="001C3EE3" w:rsidP="00D05C77">
      <w:pPr>
        <w:pStyle w:val="ListParagraph"/>
        <w:ind w:left="1080"/>
        <w:jc w:val="both"/>
        <w:rPr>
          <w:rFonts w:ascii="Narration SRB Regular" w:hAnsi="Narration SRB Regular"/>
          <w:lang w:val="sr-Cyrl-RS"/>
        </w:rPr>
      </w:pPr>
    </w:p>
    <w:sectPr w:rsidR="001C3EE3" w:rsidRPr="00557A99" w:rsidSect="00CC7F37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12" w:space="24" w:color="538135" w:themeColor="accent6" w:themeShade="BF"/>
        <w:left w:val="single" w:sz="12" w:space="24" w:color="538135" w:themeColor="accent6" w:themeShade="BF"/>
        <w:bottom w:val="single" w:sz="12" w:space="24" w:color="538135" w:themeColor="accent6" w:themeShade="BF"/>
        <w:right w:val="single" w:sz="12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3DC5" w14:textId="77777777" w:rsidR="005F606C" w:rsidRDefault="005F606C" w:rsidP="00CC7F37">
      <w:pPr>
        <w:spacing w:after="0" w:line="240" w:lineRule="auto"/>
      </w:pPr>
      <w:r>
        <w:separator/>
      </w:r>
    </w:p>
  </w:endnote>
  <w:endnote w:type="continuationSeparator" w:id="0">
    <w:p w14:paraId="7AD02FC8" w14:textId="77777777" w:rsidR="005F606C" w:rsidRDefault="005F606C" w:rsidP="00CC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ration SRB Regular">
    <w:panose1 w:val="02000503080000020003"/>
    <w:charset w:val="00"/>
    <w:family w:val="modern"/>
    <w:notTrueType/>
    <w:pitch w:val="variable"/>
    <w:sig w:usb0="A00002AF" w:usb1="5000A05B" w:usb2="00000000" w:usb3="00000000" w:csb0="00000097" w:csb1="00000000"/>
  </w:font>
  <w:font w:name="Narration SRB Bold">
    <w:panose1 w:val="02000503080000020003"/>
    <w:charset w:val="00"/>
    <w:family w:val="modern"/>
    <w:notTrueType/>
    <w:pitch w:val="variable"/>
    <w:sig w:usb0="A00002AF" w:usb1="5000A05B" w:usb2="00000000" w:usb3="00000000" w:csb0="00000097" w:csb1="00000000"/>
  </w:font>
  <w:font w:name="Narration SRB Italic">
    <w:panose1 w:val="02000506070000090003"/>
    <w:charset w:val="00"/>
    <w:family w:val="modern"/>
    <w:notTrueType/>
    <w:pitch w:val="variable"/>
    <w:sig w:usb0="A00002AF" w:usb1="5000A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251C" w14:textId="77777777" w:rsidR="005F606C" w:rsidRDefault="005F606C" w:rsidP="00CC7F37">
      <w:pPr>
        <w:spacing w:after="0" w:line="240" w:lineRule="auto"/>
      </w:pPr>
      <w:r>
        <w:separator/>
      </w:r>
    </w:p>
  </w:footnote>
  <w:footnote w:type="continuationSeparator" w:id="0">
    <w:p w14:paraId="2581ABE7" w14:textId="77777777" w:rsidR="005F606C" w:rsidRDefault="005F606C" w:rsidP="00CC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662F" w14:textId="3CEA7ABF" w:rsidR="00CC7F37" w:rsidRDefault="00CC7F3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0928ED" wp14:editId="53B8A73C">
          <wp:simplePos x="0" y="0"/>
          <wp:positionH relativeFrom="column">
            <wp:posOffset>5025086</wp:posOffset>
          </wp:positionH>
          <wp:positionV relativeFrom="paragraph">
            <wp:posOffset>-75206</wp:posOffset>
          </wp:positionV>
          <wp:extent cx="1694815" cy="1017905"/>
          <wp:effectExtent l="0" t="0" r="635" b="0"/>
          <wp:wrapSquare wrapText="bothSides"/>
          <wp:docPr id="841948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AC20C5" wp14:editId="29C2B2E8">
          <wp:simplePos x="0" y="0"/>
          <wp:positionH relativeFrom="column">
            <wp:posOffset>-469127</wp:posOffset>
          </wp:positionH>
          <wp:positionV relativeFrom="paragraph">
            <wp:posOffset>-38597</wp:posOffset>
          </wp:positionV>
          <wp:extent cx="987425" cy="956945"/>
          <wp:effectExtent l="0" t="0" r="3175" b="0"/>
          <wp:wrapSquare wrapText="bothSides"/>
          <wp:docPr id="2003639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577C"/>
    <w:multiLevelType w:val="hybridMultilevel"/>
    <w:tmpl w:val="4EF2F53E"/>
    <w:lvl w:ilvl="0" w:tplc="BB02D484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B01E6"/>
    <w:multiLevelType w:val="hybridMultilevel"/>
    <w:tmpl w:val="7526A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AB0172"/>
    <w:multiLevelType w:val="hybridMultilevel"/>
    <w:tmpl w:val="41FCF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E08D5"/>
    <w:multiLevelType w:val="hybridMultilevel"/>
    <w:tmpl w:val="F7CE5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E64F1"/>
    <w:multiLevelType w:val="hybridMultilevel"/>
    <w:tmpl w:val="AF280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852A5"/>
    <w:multiLevelType w:val="hybridMultilevel"/>
    <w:tmpl w:val="AEEC2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31334"/>
    <w:multiLevelType w:val="hybridMultilevel"/>
    <w:tmpl w:val="E8DE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54399"/>
    <w:multiLevelType w:val="hybridMultilevel"/>
    <w:tmpl w:val="AF280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84619"/>
    <w:multiLevelType w:val="hybridMultilevel"/>
    <w:tmpl w:val="AF280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2065F"/>
    <w:multiLevelType w:val="hybridMultilevel"/>
    <w:tmpl w:val="AF280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D6D5B"/>
    <w:multiLevelType w:val="hybridMultilevel"/>
    <w:tmpl w:val="87E4DA64"/>
    <w:lvl w:ilvl="0" w:tplc="F6584E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005B3"/>
    <w:multiLevelType w:val="hybridMultilevel"/>
    <w:tmpl w:val="43766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246590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341ABB"/>
    <w:multiLevelType w:val="hybridMultilevel"/>
    <w:tmpl w:val="BC20D216"/>
    <w:lvl w:ilvl="0" w:tplc="37146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77058B"/>
    <w:multiLevelType w:val="hybridMultilevel"/>
    <w:tmpl w:val="4672E612"/>
    <w:lvl w:ilvl="0" w:tplc="FDCC0EE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EC4972"/>
    <w:multiLevelType w:val="hybridMultilevel"/>
    <w:tmpl w:val="AF2804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3811CF"/>
    <w:multiLevelType w:val="hybridMultilevel"/>
    <w:tmpl w:val="806EA3F0"/>
    <w:lvl w:ilvl="0" w:tplc="8F2AD1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652671"/>
    <w:multiLevelType w:val="hybridMultilevel"/>
    <w:tmpl w:val="D0AE486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535387962">
    <w:abstractNumId w:val="1"/>
  </w:num>
  <w:num w:numId="2" w16cid:durableId="440221070">
    <w:abstractNumId w:val="6"/>
  </w:num>
  <w:num w:numId="3" w16cid:durableId="586353775">
    <w:abstractNumId w:val="12"/>
  </w:num>
  <w:num w:numId="4" w16cid:durableId="874003972">
    <w:abstractNumId w:val="16"/>
  </w:num>
  <w:num w:numId="5" w16cid:durableId="1679381639">
    <w:abstractNumId w:val="5"/>
  </w:num>
  <w:num w:numId="6" w16cid:durableId="1164127506">
    <w:abstractNumId w:val="3"/>
  </w:num>
  <w:num w:numId="7" w16cid:durableId="1189836946">
    <w:abstractNumId w:val="15"/>
  </w:num>
  <w:num w:numId="8" w16cid:durableId="705760084">
    <w:abstractNumId w:val="14"/>
  </w:num>
  <w:num w:numId="9" w16cid:durableId="147483032">
    <w:abstractNumId w:val="9"/>
  </w:num>
  <w:num w:numId="10" w16cid:durableId="1633056904">
    <w:abstractNumId w:val="8"/>
  </w:num>
  <w:num w:numId="11" w16cid:durableId="328602586">
    <w:abstractNumId w:val="7"/>
  </w:num>
  <w:num w:numId="12" w16cid:durableId="826359787">
    <w:abstractNumId w:val="4"/>
  </w:num>
  <w:num w:numId="13" w16cid:durableId="1482775483">
    <w:abstractNumId w:val="13"/>
  </w:num>
  <w:num w:numId="14" w16cid:durableId="1145898760">
    <w:abstractNumId w:val="10"/>
  </w:num>
  <w:num w:numId="15" w16cid:durableId="482964389">
    <w:abstractNumId w:val="11"/>
  </w:num>
  <w:num w:numId="16" w16cid:durableId="544290845">
    <w:abstractNumId w:val="0"/>
  </w:num>
  <w:num w:numId="17" w16cid:durableId="151842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51"/>
    <w:rsid w:val="000B4D3E"/>
    <w:rsid w:val="00161626"/>
    <w:rsid w:val="001C3EE3"/>
    <w:rsid w:val="003D6020"/>
    <w:rsid w:val="00410002"/>
    <w:rsid w:val="0053626A"/>
    <w:rsid w:val="00557A99"/>
    <w:rsid w:val="005F606C"/>
    <w:rsid w:val="006636B4"/>
    <w:rsid w:val="006C1E77"/>
    <w:rsid w:val="006D7D51"/>
    <w:rsid w:val="007258AD"/>
    <w:rsid w:val="0087050F"/>
    <w:rsid w:val="00893D95"/>
    <w:rsid w:val="008C4577"/>
    <w:rsid w:val="00A407EA"/>
    <w:rsid w:val="00A53B9E"/>
    <w:rsid w:val="00A7686F"/>
    <w:rsid w:val="00B344C5"/>
    <w:rsid w:val="00BB5B69"/>
    <w:rsid w:val="00C61A04"/>
    <w:rsid w:val="00CA12EC"/>
    <w:rsid w:val="00CC7F37"/>
    <w:rsid w:val="00D05C77"/>
    <w:rsid w:val="00D437B1"/>
    <w:rsid w:val="00D70F32"/>
    <w:rsid w:val="00DD716F"/>
    <w:rsid w:val="00E9031C"/>
    <w:rsid w:val="00F7662E"/>
    <w:rsid w:val="00F80959"/>
    <w:rsid w:val="00FB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C285D5"/>
  <w15:chartTrackingRefBased/>
  <w15:docId w15:val="{92D17433-EAD8-4D17-9D7C-905C307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D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7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F37"/>
  </w:style>
  <w:style w:type="paragraph" w:styleId="Footer">
    <w:name w:val="footer"/>
    <w:basedOn w:val="Normal"/>
    <w:link w:val="FooterChar"/>
    <w:uiPriority w:val="99"/>
    <w:unhideWhenUsed/>
    <w:rsid w:val="00CC7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Milica</cp:lastModifiedBy>
  <cp:revision>3</cp:revision>
  <dcterms:created xsi:type="dcterms:W3CDTF">2026-04-22T10:30:00Z</dcterms:created>
  <dcterms:modified xsi:type="dcterms:W3CDTF">2026-04-22T10:35:00Z</dcterms:modified>
</cp:coreProperties>
</file>